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54" w:rsidRPr="00C55054" w:rsidRDefault="00C55054" w:rsidP="008361F3">
      <w:pPr>
        <w:autoSpaceDE w:val="0"/>
        <w:autoSpaceDN w:val="0"/>
        <w:adjustRightInd w:val="0"/>
        <w:spacing w:after="0" w:line="240" w:lineRule="auto"/>
        <w:ind w:right="-284"/>
        <w:jc w:val="right"/>
        <w:rPr>
          <w:rFonts w:ascii="Times New Roman" w:eastAsia="Times New Roman" w:hAnsi="Times New Roman" w:cs="Times New Roman"/>
          <w:b/>
          <w:bCs/>
          <w:sz w:val="28"/>
          <w:szCs w:val="28"/>
          <w:lang w:eastAsia="ru-RU"/>
        </w:rPr>
      </w:pPr>
      <w:r w:rsidRPr="00C55054">
        <w:rPr>
          <w:rFonts w:ascii="Times New Roman" w:eastAsia="Times New Roman" w:hAnsi="Times New Roman" w:cs="Times New Roman"/>
          <w:b/>
          <w:bCs/>
          <w:sz w:val="28"/>
          <w:szCs w:val="28"/>
          <w:lang w:eastAsia="ru-RU"/>
        </w:rPr>
        <w:t>проект</w:t>
      </w: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C55054">
        <w:rPr>
          <w:rFonts w:ascii="Times New Roman" w:eastAsia="Times New Roman" w:hAnsi="Times New Roman" w:cs="Times New Roman"/>
          <w:b/>
          <w:bCs/>
          <w:sz w:val="28"/>
          <w:szCs w:val="28"/>
          <w:lang w:eastAsia="ru-RU"/>
        </w:rPr>
        <w:t>РОССИЙСКАЯ ФЕДЕРАЦИЯ</w:t>
      </w: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C55054">
        <w:rPr>
          <w:rFonts w:ascii="Times New Roman" w:eastAsia="Times New Roman" w:hAnsi="Times New Roman" w:cs="Times New Roman"/>
          <w:b/>
          <w:bCs/>
          <w:sz w:val="28"/>
          <w:szCs w:val="28"/>
          <w:lang w:eastAsia="ru-RU"/>
        </w:rPr>
        <w:t>СО</w:t>
      </w:r>
      <w:r w:rsidR="00F367BA">
        <w:rPr>
          <w:rFonts w:ascii="Times New Roman" w:eastAsia="Times New Roman" w:hAnsi="Times New Roman" w:cs="Times New Roman"/>
          <w:b/>
          <w:bCs/>
          <w:sz w:val="28"/>
          <w:szCs w:val="28"/>
          <w:lang w:eastAsia="ru-RU"/>
        </w:rPr>
        <w:t>ВЕТ СЕЛЬСКОГО ПОСЕЛЕНИЯ «КАПЦЕГАЙТУЙ</w:t>
      </w:r>
      <w:r w:rsidRPr="00C55054">
        <w:rPr>
          <w:rFonts w:ascii="Times New Roman" w:eastAsia="Times New Roman" w:hAnsi="Times New Roman" w:cs="Times New Roman"/>
          <w:b/>
          <w:bCs/>
          <w:sz w:val="28"/>
          <w:szCs w:val="28"/>
          <w:lang w:eastAsia="ru-RU"/>
        </w:rPr>
        <w:t>СКОЕ» МУНИЦИПАЛЬНОГО РАЙОНА «ГОРОД КРАСНОКАМЕНСК И</w:t>
      </w: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C55054">
        <w:rPr>
          <w:rFonts w:ascii="Times New Roman" w:eastAsia="Times New Roman" w:hAnsi="Times New Roman" w:cs="Times New Roman"/>
          <w:b/>
          <w:bCs/>
          <w:sz w:val="28"/>
          <w:szCs w:val="28"/>
          <w:lang w:eastAsia="ru-RU"/>
        </w:rPr>
        <w:t>КРАСНОКАМЕНСКИЙ РАЙОН» ЗАБАЙКАЛЬСКОГО КРАЯ</w:t>
      </w: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p>
    <w:p w:rsidR="00C55054" w:rsidRPr="00F367BA"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32"/>
          <w:szCs w:val="32"/>
          <w:lang w:eastAsia="ru-RU"/>
        </w:rPr>
      </w:pPr>
      <w:r w:rsidRPr="00F367BA">
        <w:rPr>
          <w:rFonts w:ascii="Times New Roman" w:eastAsia="Times New Roman" w:hAnsi="Times New Roman" w:cs="Times New Roman"/>
          <w:b/>
          <w:bCs/>
          <w:sz w:val="32"/>
          <w:szCs w:val="32"/>
          <w:lang w:eastAsia="ru-RU"/>
        </w:rPr>
        <w:t>РЕШЕНИЕ</w:t>
      </w:r>
    </w:p>
    <w:p w:rsidR="00F367BA" w:rsidRPr="00C55054" w:rsidRDefault="00F367BA"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p>
    <w:p w:rsidR="00F367BA" w:rsidRDefault="00C55054" w:rsidP="008361F3">
      <w:pPr>
        <w:autoSpaceDE w:val="0"/>
        <w:autoSpaceDN w:val="0"/>
        <w:adjustRightInd w:val="0"/>
        <w:spacing w:after="0" w:line="240" w:lineRule="auto"/>
        <w:ind w:right="-284"/>
        <w:rPr>
          <w:rFonts w:ascii="Times New Roman" w:eastAsia="Times New Roman" w:hAnsi="Times New Roman" w:cs="Times New Roman"/>
          <w:bCs/>
          <w:sz w:val="28"/>
          <w:szCs w:val="28"/>
          <w:lang w:eastAsia="ru-RU"/>
        </w:rPr>
      </w:pPr>
      <w:r w:rsidRPr="00C55054">
        <w:rPr>
          <w:rFonts w:ascii="Times New Roman" w:eastAsia="Times New Roman" w:hAnsi="Times New Roman" w:cs="Times New Roman"/>
          <w:bCs/>
          <w:sz w:val="28"/>
          <w:szCs w:val="28"/>
          <w:lang w:eastAsia="ru-RU"/>
        </w:rPr>
        <w:t xml:space="preserve">от «» _______ 2021 г                                                                        №  </w:t>
      </w:r>
    </w:p>
    <w:p w:rsidR="00F367BA" w:rsidRDefault="00F367BA" w:rsidP="008361F3">
      <w:pPr>
        <w:autoSpaceDE w:val="0"/>
        <w:autoSpaceDN w:val="0"/>
        <w:adjustRightInd w:val="0"/>
        <w:spacing w:after="0" w:line="240" w:lineRule="auto"/>
        <w:ind w:right="-284"/>
        <w:rPr>
          <w:rFonts w:ascii="Times New Roman" w:eastAsia="Times New Roman" w:hAnsi="Times New Roman" w:cs="Times New Roman"/>
          <w:bCs/>
          <w:sz w:val="28"/>
          <w:szCs w:val="28"/>
          <w:lang w:eastAsia="ru-RU"/>
        </w:rPr>
      </w:pPr>
    </w:p>
    <w:p w:rsidR="00C55054" w:rsidRPr="00C55054" w:rsidRDefault="00F367BA" w:rsidP="00F367BA">
      <w:pPr>
        <w:autoSpaceDE w:val="0"/>
        <w:autoSpaceDN w:val="0"/>
        <w:adjustRightInd w:val="0"/>
        <w:spacing w:after="0" w:line="240" w:lineRule="auto"/>
        <w:ind w:right="-28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 Капцегайтуй</w:t>
      </w:r>
    </w:p>
    <w:p w:rsidR="00C55054" w:rsidRPr="00C55054" w:rsidRDefault="00C55054" w:rsidP="008361F3">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p>
    <w:p w:rsidR="00C55054" w:rsidRPr="00C55054" w:rsidRDefault="00C55054" w:rsidP="00470EFD">
      <w:pPr>
        <w:autoSpaceDE w:val="0"/>
        <w:autoSpaceDN w:val="0"/>
        <w:adjustRightInd w:val="0"/>
        <w:spacing w:after="0" w:line="240" w:lineRule="auto"/>
        <w:ind w:right="-284"/>
        <w:jc w:val="center"/>
        <w:rPr>
          <w:rFonts w:ascii="Times New Roman" w:eastAsia="Times New Roman" w:hAnsi="Times New Roman" w:cs="Times New Roman"/>
          <w:b/>
          <w:bCs/>
          <w:sz w:val="28"/>
          <w:szCs w:val="28"/>
          <w:lang w:eastAsia="ru-RU"/>
        </w:rPr>
      </w:pPr>
      <w:r w:rsidRPr="00C55054">
        <w:rPr>
          <w:rFonts w:ascii="Times New Roman" w:eastAsia="Times New Roman" w:hAnsi="Times New Roman" w:cs="Times New Roman"/>
          <w:b/>
          <w:bCs/>
          <w:sz w:val="28"/>
          <w:szCs w:val="28"/>
          <w:lang w:eastAsia="ru-RU"/>
        </w:rPr>
        <w:t>О</w:t>
      </w:r>
      <w:r w:rsidR="00470EFD">
        <w:rPr>
          <w:rFonts w:ascii="Times New Roman" w:eastAsia="Times New Roman" w:hAnsi="Times New Roman" w:cs="Times New Roman"/>
          <w:b/>
          <w:bCs/>
          <w:sz w:val="28"/>
          <w:szCs w:val="28"/>
          <w:lang w:eastAsia="ru-RU"/>
        </w:rPr>
        <w:t>б утверждении Положения о</w:t>
      </w:r>
      <w:r w:rsidRPr="00C55054">
        <w:rPr>
          <w:rFonts w:ascii="Times New Roman" w:eastAsia="Times New Roman" w:hAnsi="Times New Roman" w:cs="Times New Roman"/>
          <w:b/>
          <w:bCs/>
          <w:sz w:val="28"/>
          <w:szCs w:val="28"/>
          <w:lang w:eastAsia="ru-RU"/>
        </w:rPr>
        <w:t xml:space="preserve"> гарантиях</w:t>
      </w:r>
      <w:r w:rsidRPr="00A05B2A">
        <w:rPr>
          <w:rFonts w:ascii="Times New Roman" w:eastAsia="Times New Roman" w:hAnsi="Times New Roman" w:cs="Times New Roman"/>
          <w:b/>
          <w:bCs/>
          <w:sz w:val="28"/>
          <w:szCs w:val="28"/>
          <w:lang w:eastAsia="ru-RU"/>
        </w:rPr>
        <w:t xml:space="preserve"> </w:t>
      </w:r>
      <w:r w:rsidRPr="00C55054">
        <w:rPr>
          <w:rFonts w:ascii="Times New Roman" w:eastAsia="Times New Roman" w:hAnsi="Times New Roman" w:cs="Times New Roman"/>
          <w:b/>
          <w:bCs/>
          <w:sz w:val="28"/>
          <w:szCs w:val="28"/>
          <w:lang w:eastAsia="ru-RU"/>
        </w:rPr>
        <w:t xml:space="preserve">осуществления полномочий </w:t>
      </w:r>
      <w:r w:rsidR="00965DF2">
        <w:rPr>
          <w:rFonts w:ascii="Times New Roman" w:eastAsia="Times New Roman" w:hAnsi="Times New Roman" w:cs="Times New Roman"/>
          <w:b/>
          <w:bCs/>
          <w:sz w:val="28"/>
          <w:szCs w:val="28"/>
          <w:lang w:eastAsia="ru-RU"/>
        </w:rPr>
        <w:t>лица, замещающего муниципальную должность</w:t>
      </w:r>
      <w:r w:rsidR="00A05B2A">
        <w:rPr>
          <w:rFonts w:ascii="Times New Roman" w:eastAsia="Times New Roman" w:hAnsi="Times New Roman" w:cs="Times New Roman"/>
          <w:b/>
          <w:bCs/>
          <w:sz w:val="28"/>
          <w:szCs w:val="28"/>
          <w:lang w:eastAsia="ru-RU"/>
        </w:rPr>
        <w:t xml:space="preserve"> </w:t>
      </w:r>
      <w:r w:rsidRPr="00C55054">
        <w:rPr>
          <w:rFonts w:ascii="Times New Roman" w:eastAsia="Times New Roman" w:hAnsi="Times New Roman" w:cs="Times New Roman"/>
          <w:b/>
          <w:bCs/>
          <w:sz w:val="28"/>
          <w:szCs w:val="28"/>
          <w:lang w:eastAsia="ru-RU"/>
        </w:rPr>
        <w:t>в сельском</w:t>
      </w:r>
      <w:r w:rsidR="00F367BA">
        <w:rPr>
          <w:rFonts w:ascii="Times New Roman" w:eastAsia="Times New Roman" w:hAnsi="Times New Roman" w:cs="Times New Roman"/>
          <w:b/>
          <w:bCs/>
          <w:sz w:val="28"/>
          <w:szCs w:val="28"/>
          <w:lang w:eastAsia="ru-RU"/>
        </w:rPr>
        <w:t xml:space="preserve"> поселении «Капцегайтуй</w:t>
      </w:r>
      <w:r w:rsidRPr="00C55054">
        <w:rPr>
          <w:rFonts w:ascii="Times New Roman" w:eastAsia="Times New Roman" w:hAnsi="Times New Roman" w:cs="Times New Roman"/>
          <w:b/>
          <w:bCs/>
          <w:sz w:val="28"/>
          <w:szCs w:val="28"/>
          <w:lang w:eastAsia="ru-RU"/>
        </w:rPr>
        <w:t>ское»</w:t>
      </w:r>
      <w:r w:rsidR="00470EFD">
        <w:rPr>
          <w:rFonts w:ascii="Times New Roman" w:eastAsia="Times New Roman" w:hAnsi="Times New Roman" w:cs="Times New Roman"/>
          <w:b/>
          <w:bCs/>
          <w:sz w:val="28"/>
          <w:szCs w:val="28"/>
          <w:lang w:eastAsia="ru-RU"/>
        </w:rPr>
        <w:t xml:space="preserve"> </w:t>
      </w:r>
      <w:r w:rsidRPr="00C55054">
        <w:rPr>
          <w:rFonts w:ascii="Times New Roman" w:eastAsia="Times New Roman" w:hAnsi="Times New Roman" w:cs="Times New Roman"/>
          <w:b/>
          <w:bCs/>
          <w:sz w:val="28"/>
          <w:szCs w:val="28"/>
          <w:lang w:eastAsia="ru-RU"/>
        </w:rPr>
        <w:t>муниципального района «Город Краснокаменск</w:t>
      </w:r>
      <w:r w:rsidRPr="00A05B2A">
        <w:rPr>
          <w:rFonts w:ascii="Times New Roman" w:eastAsia="Times New Roman" w:hAnsi="Times New Roman" w:cs="Times New Roman"/>
          <w:b/>
          <w:bCs/>
          <w:sz w:val="28"/>
          <w:szCs w:val="28"/>
          <w:lang w:eastAsia="ru-RU"/>
        </w:rPr>
        <w:t xml:space="preserve"> </w:t>
      </w:r>
      <w:r w:rsidRPr="00C55054">
        <w:rPr>
          <w:rFonts w:ascii="Times New Roman" w:eastAsia="Times New Roman" w:hAnsi="Times New Roman" w:cs="Times New Roman"/>
          <w:b/>
          <w:bCs/>
          <w:sz w:val="28"/>
          <w:szCs w:val="28"/>
          <w:lang w:eastAsia="ru-RU"/>
        </w:rPr>
        <w:t>и Краснокаменский район» Забайкальского края</w:t>
      </w:r>
    </w:p>
    <w:p w:rsidR="00965DF2" w:rsidRDefault="00965DF2" w:rsidP="008361F3">
      <w:pPr>
        <w:spacing w:after="0" w:line="240" w:lineRule="auto"/>
        <w:ind w:right="-284"/>
        <w:jc w:val="both"/>
        <w:rPr>
          <w:rFonts w:ascii="Times New Roman" w:eastAsia="Times New Roman" w:hAnsi="Times New Roman" w:cs="Times New Roman"/>
          <w:sz w:val="28"/>
          <w:szCs w:val="28"/>
          <w:lang w:eastAsia="ru-RU"/>
        </w:rPr>
      </w:pPr>
    </w:p>
    <w:p w:rsidR="00C55054" w:rsidRDefault="00C55054" w:rsidP="00965DF2">
      <w:pPr>
        <w:spacing w:after="0" w:line="240" w:lineRule="auto"/>
        <w:ind w:right="-284" w:firstLine="709"/>
        <w:jc w:val="both"/>
        <w:rPr>
          <w:rFonts w:ascii="Times New Roman" w:eastAsia="Times New Roman" w:hAnsi="Times New Roman" w:cs="Times New Roman"/>
          <w:sz w:val="28"/>
          <w:szCs w:val="28"/>
          <w:lang w:eastAsia="ru-RU"/>
        </w:rPr>
      </w:pPr>
      <w:r w:rsidRPr="00965DF2">
        <w:rPr>
          <w:rFonts w:ascii="Times New Roman" w:eastAsia="Times New Roman" w:hAnsi="Times New Roman" w:cs="Times New Roman"/>
          <w:sz w:val="28"/>
          <w:szCs w:val="28"/>
          <w:lang w:eastAsia="ru-RU"/>
        </w:rPr>
        <w:t>Рассмотрев проект Положения о гарантиях осуществления полномочий лица</w:t>
      </w:r>
      <w:r w:rsidR="00965DF2">
        <w:rPr>
          <w:rFonts w:ascii="Times New Roman" w:eastAsia="Times New Roman" w:hAnsi="Times New Roman" w:cs="Times New Roman"/>
          <w:sz w:val="28"/>
          <w:szCs w:val="28"/>
          <w:lang w:eastAsia="ru-RU"/>
        </w:rPr>
        <w:t xml:space="preserve">, замещающего муниципальную должность </w:t>
      </w:r>
      <w:r w:rsidR="00F367BA">
        <w:rPr>
          <w:rFonts w:ascii="Times New Roman" w:eastAsia="Times New Roman" w:hAnsi="Times New Roman" w:cs="Times New Roman"/>
          <w:sz w:val="28"/>
          <w:szCs w:val="28"/>
          <w:lang w:eastAsia="ru-RU"/>
        </w:rPr>
        <w:t>в сельском поселении «Капцегайтуй</w:t>
      </w:r>
      <w:r w:rsidRPr="00965DF2">
        <w:rPr>
          <w:rFonts w:ascii="Times New Roman" w:eastAsia="Times New Roman" w:hAnsi="Times New Roman" w:cs="Times New Roman"/>
          <w:sz w:val="28"/>
          <w:szCs w:val="28"/>
          <w:lang w:eastAsia="ru-RU"/>
        </w:rPr>
        <w:t xml:space="preserve">ское» муниципального района «Город Краснокаменск и Краснокаменский район» Забайкальского края, в соответствии с Федеральным законом от 06 октября 2003 года № 131-ФЗ «Об общих принципах организации местного самоуправления в Российской Федерации»,  Законом Забайкальского края от 10 июня 2020 года № 1826-ЗЗК </w:t>
      </w:r>
      <w:r w:rsidR="00965DF2" w:rsidRPr="00965DF2">
        <w:rPr>
          <w:rFonts w:ascii="Times New Roman" w:eastAsia="Times New Roman" w:hAnsi="Times New Roman" w:cs="Times New Roman"/>
          <w:sz w:val="28"/>
          <w:szCs w:val="28"/>
          <w:lang w:eastAsia="ru-RU"/>
        </w:rPr>
        <w:t>«Об отдельных вопросах организации местного самоуправления в Забайкальском крае»</w:t>
      </w:r>
      <w:r w:rsidR="00F367BA">
        <w:rPr>
          <w:rFonts w:ascii="Times New Roman" w:eastAsia="Times New Roman" w:hAnsi="Times New Roman" w:cs="Times New Roman"/>
          <w:sz w:val="28"/>
          <w:szCs w:val="28"/>
          <w:lang w:eastAsia="ru-RU"/>
        </w:rPr>
        <w:t>, руководствуясь Уставом  сельского поселения «Капцегайтуй</w:t>
      </w:r>
      <w:r w:rsidRPr="00965DF2">
        <w:rPr>
          <w:rFonts w:ascii="Times New Roman" w:eastAsia="Times New Roman" w:hAnsi="Times New Roman" w:cs="Times New Roman"/>
          <w:sz w:val="28"/>
          <w:szCs w:val="28"/>
          <w:lang w:eastAsia="ru-RU"/>
        </w:rPr>
        <w:t>ское» муниципального района «Город Краснокаменск и Краснокаменский район» Забайкальского края Сов</w:t>
      </w:r>
      <w:r w:rsidR="00F367BA">
        <w:rPr>
          <w:rFonts w:ascii="Times New Roman" w:eastAsia="Times New Roman" w:hAnsi="Times New Roman" w:cs="Times New Roman"/>
          <w:sz w:val="28"/>
          <w:szCs w:val="28"/>
          <w:lang w:eastAsia="ru-RU"/>
        </w:rPr>
        <w:t>ет  сельского поселения «Капцегайтуй</w:t>
      </w:r>
      <w:r w:rsidRPr="00965DF2">
        <w:rPr>
          <w:rFonts w:ascii="Times New Roman" w:eastAsia="Times New Roman" w:hAnsi="Times New Roman" w:cs="Times New Roman"/>
          <w:sz w:val="28"/>
          <w:szCs w:val="28"/>
          <w:lang w:eastAsia="ru-RU"/>
        </w:rPr>
        <w:t>ское» муниципального района «Город Краснокаменск и Краснокаменский район» Забайкальского края</w:t>
      </w:r>
    </w:p>
    <w:p w:rsidR="00F367BA" w:rsidRDefault="00F367BA" w:rsidP="008361F3">
      <w:pPr>
        <w:autoSpaceDE w:val="0"/>
        <w:autoSpaceDN w:val="0"/>
        <w:adjustRightInd w:val="0"/>
        <w:spacing w:after="0" w:line="240" w:lineRule="auto"/>
        <w:ind w:right="-284" w:firstLine="540"/>
        <w:jc w:val="both"/>
        <w:rPr>
          <w:rFonts w:ascii="Times New Roman" w:eastAsia="Times New Roman" w:hAnsi="Times New Roman" w:cs="Times New Roman"/>
          <w:sz w:val="28"/>
          <w:szCs w:val="28"/>
          <w:lang w:eastAsia="ru-RU"/>
        </w:rPr>
      </w:pPr>
    </w:p>
    <w:p w:rsidR="00C55054" w:rsidRPr="00C55054" w:rsidRDefault="00F367BA" w:rsidP="008361F3">
      <w:pPr>
        <w:autoSpaceDE w:val="0"/>
        <w:autoSpaceDN w:val="0"/>
        <w:adjustRightInd w:val="0"/>
        <w:spacing w:after="0" w:line="240" w:lineRule="auto"/>
        <w:ind w:right="-284"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00C55054" w:rsidRPr="00C55054">
        <w:rPr>
          <w:rFonts w:ascii="Times New Roman" w:eastAsia="Times New Roman" w:hAnsi="Times New Roman" w:cs="Times New Roman"/>
          <w:b/>
          <w:sz w:val="28"/>
          <w:szCs w:val="28"/>
          <w:lang w:eastAsia="ru-RU"/>
        </w:rPr>
        <w:t>:</w:t>
      </w:r>
    </w:p>
    <w:p w:rsidR="00C55054" w:rsidRPr="00C55054" w:rsidRDefault="00C55054" w:rsidP="008361F3">
      <w:pPr>
        <w:autoSpaceDE w:val="0"/>
        <w:autoSpaceDN w:val="0"/>
        <w:adjustRightInd w:val="0"/>
        <w:spacing w:after="0" w:line="240" w:lineRule="auto"/>
        <w:ind w:right="-284" w:firstLine="540"/>
        <w:jc w:val="both"/>
        <w:rPr>
          <w:rFonts w:ascii="Times New Roman" w:eastAsia="Times New Roman" w:hAnsi="Times New Roman" w:cs="Times New Roman"/>
          <w:b/>
          <w:sz w:val="28"/>
          <w:szCs w:val="28"/>
          <w:lang w:eastAsia="ru-RU"/>
        </w:rPr>
      </w:pPr>
    </w:p>
    <w:p w:rsidR="00C55054" w:rsidRPr="00C55054" w:rsidRDefault="00C55054" w:rsidP="00F367BA">
      <w:pPr>
        <w:autoSpaceDE w:val="0"/>
        <w:autoSpaceDN w:val="0"/>
        <w:adjustRightInd w:val="0"/>
        <w:spacing w:after="0" w:line="240" w:lineRule="auto"/>
        <w:ind w:right="-284" w:firstLine="567"/>
        <w:jc w:val="both"/>
        <w:rPr>
          <w:rFonts w:ascii="Times New Roman" w:eastAsia="Times New Roman" w:hAnsi="Times New Roman" w:cs="Times New Roman"/>
          <w:bCs/>
          <w:sz w:val="28"/>
          <w:szCs w:val="28"/>
          <w:lang w:eastAsia="ru-RU"/>
        </w:rPr>
      </w:pPr>
      <w:r w:rsidRPr="00C55054">
        <w:rPr>
          <w:rFonts w:ascii="Times New Roman" w:eastAsia="Times New Roman" w:hAnsi="Times New Roman" w:cs="Times New Roman"/>
          <w:bCs/>
          <w:sz w:val="28"/>
          <w:szCs w:val="28"/>
          <w:lang w:eastAsia="ru-RU"/>
        </w:rPr>
        <w:t xml:space="preserve">1. Утвердить Положение о гарантиях осуществления полномочий </w:t>
      </w:r>
      <w:r w:rsidR="00965DF2">
        <w:rPr>
          <w:rFonts w:ascii="Times New Roman" w:eastAsia="Times New Roman" w:hAnsi="Times New Roman" w:cs="Times New Roman"/>
          <w:bCs/>
          <w:sz w:val="28"/>
          <w:szCs w:val="28"/>
          <w:lang w:eastAsia="ru-RU"/>
        </w:rPr>
        <w:t>лица, замещающего муниципальную должность</w:t>
      </w:r>
      <w:r w:rsidR="00F367BA">
        <w:rPr>
          <w:rFonts w:ascii="Times New Roman" w:eastAsia="Times New Roman" w:hAnsi="Times New Roman" w:cs="Times New Roman"/>
          <w:bCs/>
          <w:sz w:val="28"/>
          <w:szCs w:val="28"/>
          <w:lang w:eastAsia="ru-RU"/>
        </w:rPr>
        <w:t xml:space="preserve"> в сельском поселении «Капцегайтуй</w:t>
      </w:r>
      <w:r w:rsidRPr="00C55054">
        <w:rPr>
          <w:rFonts w:ascii="Times New Roman" w:eastAsia="Times New Roman" w:hAnsi="Times New Roman" w:cs="Times New Roman"/>
          <w:bCs/>
          <w:sz w:val="28"/>
          <w:szCs w:val="28"/>
          <w:lang w:eastAsia="ru-RU"/>
        </w:rPr>
        <w:t>ское» муниципального района «Город Краснокаменск и Краснокаменский район» Забайкальского края (прилагается).</w:t>
      </w:r>
    </w:p>
    <w:p w:rsidR="00C51906" w:rsidRDefault="00C55054" w:rsidP="008361F3">
      <w:pPr>
        <w:autoSpaceDE w:val="0"/>
        <w:autoSpaceDN w:val="0"/>
        <w:adjustRightInd w:val="0"/>
        <w:spacing w:after="0" w:line="240" w:lineRule="auto"/>
        <w:ind w:right="-284" w:firstLine="709"/>
        <w:jc w:val="both"/>
        <w:rPr>
          <w:rFonts w:ascii="Times New Roman" w:eastAsia="Times New Roman" w:hAnsi="Times New Roman" w:cs="Times New Roman"/>
          <w:bCs/>
          <w:sz w:val="28"/>
          <w:szCs w:val="28"/>
          <w:lang w:eastAsia="ru-RU"/>
        </w:rPr>
      </w:pPr>
      <w:r w:rsidRPr="00C55054">
        <w:rPr>
          <w:rFonts w:ascii="Times New Roman" w:eastAsia="Times New Roman" w:hAnsi="Times New Roman" w:cs="Times New Roman"/>
          <w:bCs/>
          <w:sz w:val="28"/>
          <w:szCs w:val="28"/>
          <w:lang w:eastAsia="ru-RU"/>
        </w:rPr>
        <w:t xml:space="preserve">2. </w:t>
      </w:r>
      <w:r w:rsidR="00C51906">
        <w:rPr>
          <w:rFonts w:ascii="Times New Roman" w:eastAsia="Times New Roman" w:hAnsi="Times New Roman" w:cs="Times New Roman"/>
          <w:bCs/>
          <w:sz w:val="28"/>
          <w:szCs w:val="28"/>
          <w:lang w:eastAsia="ru-RU"/>
        </w:rPr>
        <w:t>Признать утратившими силу:</w:t>
      </w:r>
    </w:p>
    <w:p w:rsidR="00C51906" w:rsidRDefault="00C51906" w:rsidP="008361F3">
      <w:pPr>
        <w:autoSpaceDE w:val="0"/>
        <w:autoSpaceDN w:val="0"/>
        <w:adjustRightInd w:val="0"/>
        <w:spacing w:after="0" w:line="240" w:lineRule="auto"/>
        <w:ind w:right="-284"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 решение</w:t>
      </w:r>
      <w:r w:rsidR="00C55054" w:rsidRPr="00C55054">
        <w:rPr>
          <w:rFonts w:ascii="Times New Roman" w:eastAsia="Times New Roman" w:hAnsi="Times New Roman" w:cs="Times New Roman"/>
          <w:bCs/>
          <w:sz w:val="28"/>
          <w:szCs w:val="28"/>
          <w:lang w:eastAsia="ru-RU"/>
        </w:rPr>
        <w:t xml:space="preserve"> сов</w:t>
      </w:r>
      <w:r>
        <w:rPr>
          <w:rFonts w:ascii="Times New Roman" w:eastAsia="Times New Roman" w:hAnsi="Times New Roman" w:cs="Times New Roman"/>
          <w:bCs/>
          <w:sz w:val="28"/>
          <w:szCs w:val="28"/>
          <w:lang w:eastAsia="ru-RU"/>
        </w:rPr>
        <w:t>ета сельского поселения «Капцегайтуйское» от 24.10.2011 года № 27</w:t>
      </w:r>
      <w:r w:rsidR="00C55054" w:rsidRPr="00C55054">
        <w:rPr>
          <w:rFonts w:ascii="Times New Roman" w:eastAsia="Times New Roman" w:hAnsi="Times New Roman" w:cs="Times New Roman"/>
          <w:bCs/>
          <w:sz w:val="28"/>
          <w:szCs w:val="28"/>
          <w:lang w:eastAsia="ru-RU"/>
        </w:rPr>
        <w:t xml:space="preserve"> «Об утверждении</w:t>
      </w:r>
      <w:r w:rsidR="00C55054" w:rsidRPr="00C55054">
        <w:rPr>
          <w:rFonts w:ascii="Times New Roman" w:eastAsia="Calibri" w:hAnsi="Times New Roman" w:cs="Times New Roman"/>
          <w:sz w:val="28"/>
          <w:szCs w:val="28"/>
        </w:rPr>
        <w:t xml:space="preserve"> Положения о гарантиях осуществления полномочий выборного должностного лица местного самоуправлен</w:t>
      </w:r>
      <w:r>
        <w:rPr>
          <w:rFonts w:ascii="Times New Roman" w:eastAsia="Calibri" w:hAnsi="Times New Roman" w:cs="Times New Roman"/>
          <w:sz w:val="28"/>
          <w:szCs w:val="28"/>
        </w:rPr>
        <w:t>ия в сельском поселении «Капцегайтуй</w:t>
      </w:r>
      <w:r w:rsidR="00C55054" w:rsidRPr="00C55054">
        <w:rPr>
          <w:rFonts w:ascii="Times New Roman" w:eastAsia="Calibri" w:hAnsi="Times New Roman" w:cs="Times New Roman"/>
          <w:sz w:val="28"/>
          <w:szCs w:val="28"/>
        </w:rPr>
        <w:t>ское» муниципального района «Город Краснокаменск и Краснокаменский район»</w:t>
      </w:r>
      <w:r>
        <w:rPr>
          <w:rFonts w:ascii="Times New Roman" w:eastAsia="Calibri" w:hAnsi="Times New Roman" w:cs="Times New Roman"/>
          <w:sz w:val="28"/>
          <w:szCs w:val="28"/>
        </w:rPr>
        <w:t xml:space="preserve"> Забайкальского края;</w:t>
      </w:r>
    </w:p>
    <w:p w:rsidR="00C51906" w:rsidRDefault="00C51906" w:rsidP="00C51906">
      <w:pPr>
        <w:autoSpaceDE w:val="0"/>
        <w:autoSpaceDN w:val="0"/>
        <w:adjustRightInd w:val="0"/>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Pr>
          <w:rFonts w:ascii="Times New Roman" w:eastAsia="Times New Roman" w:hAnsi="Times New Roman" w:cs="Times New Roman"/>
          <w:bCs/>
          <w:sz w:val="28"/>
          <w:szCs w:val="28"/>
          <w:lang w:eastAsia="ru-RU"/>
        </w:rPr>
        <w:t>решение</w:t>
      </w:r>
      <w:r w:rsidRPr="00C55054">
        <w:rPr>
          <w:rFonts w:ascii="Times New Roman" w:eastAsia="Times New Roman" w:hAnsi="Times New Roman" w:cs="Times New Roman"/>
          <w:bCs/>
          <w:sz w:val="28"/>
          <w:szCs w:val="28"/>
          <w:lang w:eastAsia="ru-RU"/>
        </w:rPr>
        <w:t xml:space="preserve"> сов</w:t>
      </w:r>
      <w:r>
        <w:rPr>
          <w:rFonts w:ascii="Times New Roman" w:eastAsia="Times New Roman" w:hAnsi="Times New Roman" w:cs="Times New Roman"/>
          <w:bCs/>
          <w:sz w:val="28"/>
          <w:szCs w:val="28"/>
          <w:lang w:eastAsia="ru-RU"/>
        </w:rPr>
        <w:t>ета сельского поселения «Капцегайтуй</w:t>
      </w:r>
      <w:r>
        <w:rPr>
          <w:rFonts w:ascii="Times New Roman" w:eastAsia="Times New Roman" w:hAnsi="Times New Roman" w:cs="Times New Roman"/>
          <w:bCs/>
          <w:sz w:val="28"/>
          <w:szCs w:val="28"/>
          <w:lang w:eastAsia="ru-RU"/>
        </w:rPr>
        <w:t>ское» от 30.03.2012</w:t>
      </w:r>
      <w:r>
        <w:rPr>
          <w:rFonts w:ascii="Times New Roman" w:eastAsia="Times New Roman" w:hAnsi="Times New Roman" w:cs="Times New Roman"/>
          <w:bCs/>
          <w:sz w:val="28"/>
          <w:szCs w:val="28"/>
          <w:lang w:eastAsia="ru-RU"/>
        </w:rPr>
        <w:t xml:space="preserve"> года</w:t>
      </w:r>
      <w:r>
        <w:rPr>
          <w:rFonts w:ascii="Times New Roman" w:eastAsia="Times New Roman" w:hAnsi="Times New Roman" w:cs="Times New Roman"/>
          <w:bCs/>
          <w:sz w:val="28"/>
          <w:szCs w:val="28"/>
          <w:lang w:eastAsia="ru-RU"/>
        </w:rPr>
        <w:t xml:space="preserve"> № 4 «О внесении изменений в решение Совета «Об утверждении </w:t>
      </w:r>
      <w:r>
        <w:rPr>
          <w:rFonts w:ascii="Times New Roman" w:eastAsia="Calibri" w:hAnsi="Times New Roman" w:cs="Times New Roman"/>
          <w:sz w:val="28"/>
          <w:szCs w:val="28"/>
        </w:rPr>
        <w:lastRenderedPageBreak/>
        <w:t>Положения</w:t>
      </w:r>
      <w:r w:rsidRPr="00C55054">
        <w:rPr>
          <w:rFonts w:ascii="Times New Roman" w:eastAsia="Calibri" w:hAnsi="Times New Roman" w:cs="Times New Roman"/>
          <w:sz w:val="28"/>
          <w:szCs w:val="28"/>
        </w:rPr>
        <w:t xml:space="preserve"> о гарантиях осуществления полномочий выборного должностного лица местного самоуправлен</w:t>
      </w:r>
      <w:r>
        <w:rPr>
          <w:rFonts w:ascii="Times New Roman" w:eastAsia="Calibri" w:hAnsi="Times New Roman" w:cs="Times New Roman"/>
          <w:sz w:val="28"/>
          <w:szCs w:val="28"/>
        </w:rPr>
        <w:t>ия в сельском поселении «Капцегайтуй</w:t>
      </w:r>
      <w:r w:rsidRPr="00C55054">
        <w:rPr>
          <w:rFonts w:ascii="Times New Roman" w:eastAsia="Calibri" w:hAnsi="Times New Roman" w:cs="Times New Roman"/>
          <w:sz w:val="28"/>
          <w:szCs w:val="28"/>
        </w:rPr>
        <w:t>ское» муниципального района «Город Краснокаменск и Краснокаменский район»</w:t>
      </w:r>
      <w:r>
        <w:rPr>
          <w:rFonts w:ascii="Times New Roman" w:eastAsia="Calibri" w:hAnsi="Times New Roman" w:cs="Times New Roman"/>
          <w:sz w:val="28"/>
          <w:szCs w:val="28"/>
        </w:rPr>
        <w:t xml:space="preserve"> Забайкальского края от 24.10.2011 года № 27;</w:t>
      </w:r>
    </w:p>
    <w:p w:rsidR="00C55054" w:rsidRPr="00C51906" w:rsidRDefault="00C51906" w:rsidP="008361F3">
      <w:pPr>
        <w:autoSpaceDE w:val="0"/>
        <w:autoSpaceDN w:val="0"/>
        <w:adjustRightInd w:val="0"/>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eastAsia="Times New Roman" w:hAnsi="Times New Roman" w:cs="Times New Roman"/>
          <w:bCs/>
          <w:sz w:val="28"/>
          <w:szCs w:val="28"/>
          <w:lang w:eastAsia="ru-RU"/>
        </w:rPr>
        <w:t>решение</w:t>
      </w:r>
      <w:r w:rsidRPr="00C55054">
        <w:rPr>
          <w:rFonts w:ascii="Times New Roman" w:eastAsia="Times New Roman" w:hAnsi="Times New Roman" w:cs="Times New Roman"/>
          <w:bCs/>
          <w:sz w:val="28"/>
          <w:szCs w:val="28"/>
          <w:lang w:eastAsia="ru-RU"/>
        </w:rPr>
        <w:t xml:space="preserve"> сов</w:t>
      </w:r>
      <w:r>
        <w:rPr>
          <w:rFonts w:ascii="Times New Roman" w:eastAsia="Times New Roman" w:hAnsi="Times New Roman" w:cs="Times New Roman"/>
          <w:bCs/>
          <w:sz w:val="28"/>
          <w:szCs w:val="28"/>
          <w:lang w:eastAsia="ru-RU"/>
        </w:rPr>
        <w:t>ета сельского поселения «Капцегайтуй</w:t>
      </w:r>
      <w:r>
        <w:rPr>
          <w:rFonts w:ascii="Times New Roman" w:eastAsia="Times New Roman" w:hAnsi="Times New Roman" w:cs="Times New Roman"/>
          <w:bCs/>
          <w:sz w:val="28"/>
          <w:szCs w:val="28"/>
          <w:lang w:eastAsia="ru-RU"/>
        </w:rPr>
        <w:t>ское» от 21</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06.2017</w:t>
      </w:r>
      <w:r>
        <w:rPr>
          <w:rFonts w:ascii="Times New Roman" w:eastAsia="Times New Roman" w:hAnsi="Times New Roman" w:cs="Times New Roman"/>
          <w:bCs/>
          <w:sz w:val="28"/>
          <w:szCs w:val="28"/>
          <w:lang w:eastAsia="ru-RU"/>
        </w:rPr>
        <w:t xml:space="preserve"> года</w:t>
      </w:r>
      <w:r>
        <w:rPr>
          <w:rFonts w:ascii="Times New Roman" w:eastAsia="Times New Roman" w:hAnsi="Times New Roman" w:cs="Times New Roman"/>
          <w:bCs/>
          <w:sz w:val="28"/>
          <w:szCs w:val="28"/>
          <w:lang w:eastAsia="ru-RU"/>
        </w:rPr>
        <w:t xml:space="preserve"> № 29</w:t>
      </w:r>
      <w:r>
        <w:rPr>
          <w:rFonts w:ascii="Times New Roman" w:eastAsia="Times New Roman" w:hAnsi="Times New Roman" w:cs="Times New Roman"/>
          <w:bCs/>
          <w:sz w:val="28"/>
          <w:szCs w:val="28"/>
          <w:lang w:eastAsia="ru-RU"/>
        </w:rPr>
        <w:t xml:space="preserve"> «О внесении изменений в решение Совета «Об утверждении </w:t>
      </w:r>
      <w:r>
        <w:rPr>
          <w:rFonts w:ascii="Times New Roman" w:eastAsia="Calibri" w:hAnsi="Times New Roman" w:cs="Times New Roman"/>
          <w:sz w:val="28"/>
          <w:szCs w:val="28"/>
        </w:rPr>
        <w:t>Положения</w:t>
      </w:r>
      <w:r w:rsidRPr="00C55054">
        <w:rPr>
          <w:rFonts w:ascii="Times New Roman" w:eastAsia="Calibri" w:hAnsi="Times New Roman" w:cs="Times New Roman"/>
          <w:sz w:val="28"/>
          <w:szCs w:val="28"/>
        </w:rPr>
        <w:t xml:space="preserve"> о гарантиях осуществления полномочий выборного должностного лица местного самоуправлен</w:t>
      </w:r>
      <w:r>
        <w:rPr>
          <w:rFonts w:ascii="Times New Roman" w:eastAsia="Calibri" w:hAnsi="Times New Roman" w:cs="Times New Roman"/>
          <w:sz w:val="28"/>
          <w:szCs w:val="28"/>
        </w:rPr>
        <w:t>ия в сельском поселении «Капцегайтуй</w:t>
      </w:r>
      <w:r w:rsidRPr="00C55054">
        <w:rPr>
          <w:rFonts w:ascii="Times New Roman" w:eastAsia="Calibri" w:hAnsi="Times New Roman" w:cs="Times New Roman"/>
          <w:sz w:val="28"/>
          <w:szCs w:val="28"/>
        </w:rPr>
        <w:t>ское» муниципального района «Город Краснокаменск и Краснокаменский район»</w:t>
      </w:r>
      <w:r>
        <w:rPr>
          <w:rFonts w:ascii="Times New Roman" w:eastAsia="Calibri" w:hAnsi="Times New Roman" w:cs="Times New Roman"/>
          <w:sz w:val="28"/>
          <w:szCs w:val="28"/>
        </w:rPr>
        <w:t xml:space="preserve"> Забайкальского края от 24.10.2011 года № 27</w:t>
      </w:r>
      <w:r>
        <w:rPr>
          <w:rFonts w:ascii="Times New Roman" w:eastAsia="Calibri" w:hAnsi="Times New Roman" w:cs="Times New Roman"/>
          <w:sz w:val="28"/>
          <w:szCs w:val="28"/>
        </w:rPr>
        <w:t>.</w:t>
      </w:r>
    </w:p>
    <w:p w:rsidR="00C55054" w:rsidRPr="00C55054" w:rsidRDefault="00C55054" w:rsidP="008361F3">
      <w:pPr>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3. Направить настоящее решение Главе сельског</w:t>
      </w:r>
      <w:r w:rsidR="00C51906">
        <w:rPr>
          <w:rFonts w:ascii="Times New Roman" w:eastAsia="Times New Roman" w:hAnsi="Times New Roman" w:cs="Times New Roman"/>
          <w:sz w:val="28"/>
          <w:szCs w:val="28"/>
          <w:lang w:eastAsia="ru-RU"/>
        </w:rPr>
        <w:t>о поселения «Капцегайтуй</w:t>
      </w:r>
      <w:r w:rsidRPr="00C55054">
        <w:rPr>
          <w:rFonts w:ascii="Times New Roman" w:eastAsia="Times New Roman" w:hAnsi="Times New Roman" w:cs="Times New Roman"/>
          <w:sz w:val="28"/>
          <w:szCs w:val="28"/>
          <w:lang w:eastAsia="ru-RU"/>
        </w:rPr>
        <w:t>ское» для подписания и обнародования.</w:t>
      </w:r>
    </w:p>
    <w:p w:rsidR="00C55054" w:rsidRPr="00C55054" w:rsidRDefault="00C55054" w:rsidP="008361F3">
      <w:pPr>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 xml:space="preserve">4. Настоящее решение вступает в силу после его официального опубликования </w:t>
      </w:r>
      <w:r w:rsidR="00A05B2A">
        <w:rPr>
          <w:rFonts w:ascii="Times New Roman" w:eastAsia="Times New Roman" w:hAnsi="Times New Roman" w:cs="Times New Roman"/>
          <w:sz w:val="28"/>
          <w:szCs w:val="28"/>
          <w:lang w:eastAsia="ru-RU"/>
        </w:rPr>
        <w:t>(</w:t>
      </w:r>
      <w:r w:rsidRPr="00C55054">
        <w:rPr>
          <w:rFonts w:ascii="Times New Roman" w:eastAsia="Times New Roman" w:hAnsi="Times New Roman" w:cs="Times New Roman"/>
          <w:sz w:val="28"/>
          <w:szCs w:val="28"/>
          <w:lang w:eastAsia="ru-RU"/>
        </w:rPr>
        <w:t>обнародования)</w:t>
      </w:r>
      <w:r w:rsidR="00343E2E" w:rsidRPr="00343E2E">
        <w:rPr>
          <w:rFonts w:ascii="Times New Roman" w:eastAsia="Times New Roman" w:hAnsi="Times New Roman" w:cs="Times New Roman"/>
          <w:sz w:val="28"/>
          <w:szCs w:val="28"/>
          <w:lang w:eastAsia="ru-RU"/>
        </w:rPr>
        <w:t xml:space="preserve"> </w:t>
      </w:r>
      <w:r w:rsidR="00343E2E">
        <w:rPr>
          <w:rFonts w:ascii="Times New Roman" w:eastAsia="Times New Roman" w:hAnsi="Times New Roman" w:cs="Times New Roman"/>
          <w:sz w:val="28"/>
          <w:szCs w:val="28"/>
          <w:lang w:eastAsia="ru-RU"/>
        </w:rPr>
        <w:t>на официальном са</w:t>
      </w:r>
      <w:r w:rsidR="00C51906">
        <w:rPr>
          <w:rFonts w:ascii="Times New Roman" w:eastAsia="Times New Roman" w:hAnsi="Times New Roman" w:cs="Times New Roman"/>
          <w:sz w:val="28"/>
          <w:szCs w:val="28"/>
          <w:lang w:eastAsia="ru-RU"/>
        </w:rPr>
        <w:t>йте сельского поселения «Капцегайтуй</w:t>
      </w:r>
      <w:r w:rsidR="00343E2E">
        <w:rPr>
          <w:rFonts w:ascii="Times New Roman" w:eastAsia="Times New Roman" w:hAnsi="Times New Roman" w:cs="Times New Roman"/>
          <w:sz w:val="28"/>
          <w:szCs w:val="28"/>
          <w:lang w:eastAsia="ru-RU"/>
        </w:rPr>
        <w:t>ское»</w:t>
      </w:r>
      <w:r w:rsidRPr="00C55054">
        <w:rPr>
          <w:rFonts w:ascii="Times New Roman" w:eastAsia="Times New Roman" w:hAnsi="Times New Roman" w:cs="Times New Roman"/>
          <w:sz w:val="28"/>
          <w:szCs w:val="28"/>
          <w:lang w:eastAsia="ru-RU"/>
        </w:rPr>
        <w:t>.</w:t>
      </w:r>
    </w:p>
    <w:p w:rsidR="00C55054" w:rsidRPr="00C55054" w:rsidRDefault="00C55054" w:rsidP="008361F3">
      <w:pPr>
        <w:autoSpaceDE w:val="0"/>
        <w:autoSpaceDN w:val="0"/>
        <w:adjustRightInd w:val="0"/>
        <w:spacing w:after="0" w:line="240" w:lineRule="auto"/>
        <w:ind w:right="-284"/>
        <w:rPr>
          <w:rFonts w:ascii="Times New Roman" w:eastAsia="Times New Roman" w:hAnsi="Times New Roman" w:cs="Times New Roman"/>
          <w:sz w:val="28"/>
          <w:szCs w:val="28"/>
          <w:lang w:eastAsia="ru-RU"/>
        </w:rPr>
      </w:pPr>
    </w:p>
    <w:p w:rsidR="00C55054" w:rsidRPr="00C55054" w:rsidRDefault="00C55054" w:rsidP="008361F3">
      <w:pPr>
        <w:autoSpaceDE w:val="0"/>
        <w:autoSpaceDN w:val="0"/>
        <w:adjustRightInd w:val="0"/>
        <w:spacing w:after="0" w:line="240" w:lineRule="auto"/>
        <w:ind w:right="-284"/>
        <w:rPr>
          <w:rFonts w:ascii="Times New Roman" w:eastAsia="Times New Roman" w:hAnsi="Times New Roman" w:cs="Times New Roman"/>
          <w:sz w:val="28"/>
          <w:szCs w:val="28"/>
          <w:lang w:eastAsia="ru-RU"/>
        </w:rPr>
      </w:pPr>
    </w:p>
    <w:p w:rsidR="00C55054" w:rsidRPr="00C55054" w:rsidRDefault="00C55054" w:rsidP="008361F3">
      <w:pPr>
        <w:autoSpaceDE w:val="0"/>
        <w:autoSpaceDN w:val="0"/>
        <w:adjustRightInd w:val="0"/>
        <w:spacing w:after="0" w:line="240" w:lineRule="auto"/>
        <w:ind w:right="-284"/>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Глава муниципального образования</w:t>
      </w:r>
      <w:r w:rsidRPr="00C55054">
        <w:rPr>
          <w:rFonts w:ascii="Times New Roman" w:eastAsia="Times New Roman" w:hAnsi="Times New Roman" w:cs="Times New Roman"/>
          <w:sz w:val="28"/>
          <w:szCs w:val="28"/>
          <w:lang w:eastAsia="ru-RU"/>
        </w:rPr>
        <w:tab/>
      </w:r>
      <w:r w:rsidRPr="00C55054">
        <w:rPr>
          <w:rFonts w:ascii="Times New Roman" w:eastAsia="Times New Roman" w:hAnsi="Times New Roman" w:cs="Times New Roman"/>
          <w:sz w:val="28"/>
          <w:szCs w:val="28"/>
          <w:lang w:eastAsia="ru-RU"/>
        </w:rPr>
        <w:tab/>
        <w:t xml:space="preserve">           </w:t>
      </w:r>
      <w:r w:rsidRPr="00C55054">
        <w:rPr>
          <w:rFonts w:ascii="Times New Roman" w:eastAsia="Times New Roman" w:hAnsi="Times New Roman" w:cs="Times New Roman"/>
          <w:sz w:val="28"/>
          <w:szCs w:val="28"/>
          <w:lang w:eastAsia="ru-RU"/>
        </w:rPr>
        <w:tab/>
      </w:r>
      <w:proofErr w:type="spellStart"/>
      <w:r w:rsidR="00C51906">
        <w:rPr>
          <w:rFonts w:ascii="Times New Roman" w:eastAsia="Times New Roman" w:hAnsi="Times New Roman" w:cs="Times New Roman"/>
          <w:sz w:val="28"/>
          <w:szCs w:val="28"/>
          <w:lang w:eastAsia="ru-RU"/>
        </w:rPr>
        <w:t>Е.В.Бирюкова</w:t>
      </w:r>
      <w:proofErr w:type="spellEnd"/>
    </w:p>
    <w:p w:rsidR="00C55054" w:rsidRPr="00C55054" w:rsidRDefault="00C55054" w:rsidP="008361F3">
      <w:pPr>
        <w:autoSpaceDE w:val="0"/>
        <w:autoSpaceDN w:val="0"/>
        <w:adjustRightInd w:val="0"/>
        <w:spacing w:after="0" w:line="240" w:lineRule="auto"/>
        <w:ind w:right="-284"/>
        <w:jc w:val="right"/>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both"/>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8"/>
          <w:szCs w:val="28"/>
          <w:lang w:eastAsia="ru-RU"/>
        </w:rPr>
        <w:t xml:space="preserve">                                                                                          </w:t>
      </w: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w:t>
      </w: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w:t>
      </w: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left="5664" w:right="-284"/>
        <w:rPr>
          <w:rFonts w:ascii="Times New Roman" w:eastAsia="Times New Roman" w:hAnsi="Times New Roman" w:cs="Times New Roman"/>
          <w:sz w:val="24"/>
          <w:szCs w:val="24"/>
          <w:lang w:eastAsia="ru-RU"/>
        </w:rPr>
      </w:pPr>
    </w:p>
    <w:p w:rsidR="008361F3" w:rsidRDefault="008361F3" w:rsidP="008361F3">
      <w:pPr>
        <w:spacing w:after="0" w:line="240" w:lineRule="auto"/>
        <w:ind w:right="-284"/>
        <w:rPr>
          <w:rFonts w:ascii="Times New Roman" w:eastAsia="Times New Roman" w:hAnsi="Times New Roman" w:cs="Times New Roman"/>
          <w:sz w:val="24"/>
          <w:szCs w:val="24"/>
          <w:lang w:eastAsia="ru-RU"/>
        </w:rPr>
      </w:pPr>
    </w:p>
    <w:p w:rsidR="00C51906" w:rsidRDefault="00C51906" w:rsidP="008361F3">
      <w:pPr>
        <w:spacing w:after="0" w:line="240" w:lineRule="auto"/>
        <w:ind w:right="-284"/>
        <w:rPr>
          <w:rFonts w:ascii="Times New Roman" w:eastAsia="Times New Roman" w:hAnsi="Times New Roman" w:cs="Times New Roman"/>
          <w:sz w:val="24"/>
          <w:szCs w:val="24"/>
          <w:lang w:eastAsia="ru-RU"/>
        </w:rPr>
      </w:pPr>
    </w:p>
    <w:p w:rsidR="00C51906" w:rsidRDefault="00C51906" w:rsidP="008361F3">
      <w:pPr>
        <w:spacing w:after="0" w:line="240" w:lineRule="auto"/>
        <w:ind w:right="-284"/>
        <w:rPr>
          <w:rFonts w:ascii="Times New Roman" w:eastAsia="Times New Roman" w:hAnsi="Times New Roman" w:cs="Times New Roman"/>
          <w:sz w:val="24"/>
          <w:szCs w:val="24"/>
          <w:lang w:eastAsia="ru-RU"/>
        </w:rPr>
      </w:pPr>
    </w:p>
    <w:p w:rsidR="008361F3" w:rsidRPr="00C55054" w:rsidRDefault="008361F3" w:rsidP="008361F3">
      <w:pPr>
        <w:spacing w:after="0" w:line="240" w:lineRule="auto"/>
        <w:ind w:right="-284"/>
        <w:rPr>
          <w:rFonts w:ascii="Times New Roman" w:eastAsia="Times New Roman" w:hAnsi="Times New Roman" w:cs="Times New Roman"/>
          <w:sz w:val="24"/>
          <w:szCs w:val="24"/>
          <w:lang w:eastAsia="ru-RU"/>
        </w:rPr>
      </w:pPr>
    </w:p>
    <w:p w:rsidR="00C55054" w:rsidRPr="00C55054" w:rsidRDefault="00C55054" w:rsidP="00633BEF">
      <w:pPr>
        <w:spacing w:after="0" w:line="240" w:lineRule="auto"/>
        <w:ind w:left="5664"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lastRenderedPageBreak/>
        <w:t xml:space="preserve">УТВЕРЖДЕНО </w:t>
      </w:r>
    </w:p>
    <w:p w:rsidR="00C55054" w:rsidRPr="00C55054" w:rsidRDefault="00C55054" w:rsidP="00633BEF">
      <w:pPr>
        <w:spacing w:after="0" w:line="240" w:lineRule="auto"/>
        <w:ind w:right="-284"/>
        <w:rPr>
          <w:rFonts w:ascii="Times New Roman" w:eastAsia="Times New Roman" w:hAnsi="Times New Roman" w:cs="Times New Roman"/>
          <w:sz w:val="24"/>
          <w:szCs w:val="24"/>
          <w:lang w:eastAsia="ru-RU"/>
        </w:rPr>
      </w:pPr>
    </w:p>
    <w:p w:rsidR="00C55054" w:rsidRPr="00C55054" w:rsidRDefault="00C55054" w:rsidP="00633BEF">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8"/>
          <w:szCs w:val="28"/>
          <w:lang w:eastAsia="ru-RU"/>
        </w:rPr>
        <w:t xml:space="preserve">                                                                       </w:t>
      </w:r>
      <w:r w:rsidRPr="00C55054">
        <w:rPr>
          <w:rFonts w:ascii="Times New Roman" w:eastAsia="Times New Roman" w:hAnsi="Times New Roman" w:cs="Times New Roman"/>
          <w:sz w:val="24"/>
          <w:szCs w:val="24"/>
          <w:lang w:eastAsia="ru-RU"/>
        </w:rPr>
        <w:t xml:space="preserve">решением Совета сельского поселения                           </w:t>
      </w:r>
    </w:p>
    <w:p w:rsidR="00C55054" w:rsidRPr="00C55054" w:rsidRDefault="00C55054" w:rsidP="00633BEF">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w:t>
      </w:r>
      <w:r w:rsidR="00633BEF">
        <w:rPr>
          <w:rFonts w:ascii="Times New Roman" w:eastAsia="Times New Roman" w:hAnsi="Times New Roman" w:cs="Times New Roman"/>
          <w:sz w:val="24"/>
          <w:szCs w:val="24"/>
          <w:lang w:eastAsia="ru-RU"/>
        </w:rPr>
        <w:t xml:space="preserve">                      </w:t>
      </w:r>
      <w:r w:rsidR="00C51906">
        <w:rPr>
          <w:rFonts w:ascii="Times New Roman" w:eastAsia="Times New Roman" w:hAnsi="Times New Roman" w:cs="Times New Roman"/>
          <w:sz w:val="24"/>
          <w:szCs w:val="24"/>
          <w:lang w:eastAsia="ru-RU"/>
        </w:rPr>
        <w:t xml:space="preserve"> «Капцегайтуй</w:t>
      </w:r>
      <w:r w:rsidRPr="00C55054">
        <w:rPr>
          <w:rFonts w:ascii="Times New Roman" w:eastAsia="Times New Roman" w:hAnsi="Times New Roman" w:cs="Times New Roman"/>
          <w:sz w:val="24"/>
          <w:szCs w:val="24"/>
          <w:lang w:eastAsia="ru-RU"/>
        </w:rPr>
        <w:t>ское» муниципального района</w:t>
      </w:r>
    </w:p>
    <w:p w:rsidR="00C55054" w:rsidRPr="00C55054" w:rsidRDefault="00C55054" w:rsidP="00633BEF">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w:t>
      </w:r>
      <w:r w:rsidR="00633BEF">
        <w:rPr>
          <w:rFonts w:ascii="Times New Roman" w:eastAsia="Times New Roman" w:hAnsi="Times New Roman" w:cs="Times New Roman"/>
          <w:sz w:val="24"/>
          <w:szCs w:val="24"/>
          <w:lang w:eastAsia="ru-RU"/>
        </w:rPr>
        <w:tab/>
      </w:r>
      <w:r w:rsidRPr="00C55054">
        <w:rPr>
          <w:rFonts w:ascii="Times New Roman" w:eastAsia="Times New Roman" w:hAnsi="Times New Roman" w:cs="Times New Roman"/>
          <w:sz w:val="24"/>
          <w:szCs w:val="24"/>
          <w:lang w:eastAsia="ru-RU"/>
        </w:rPr>
        <w:t xml:space="preserve"> «Город Краснокаменск и Краснокаменский  </w:t>
      </w:r>
    </w:p>
    <w:p w:rsidR="00C55054" w:rsidRPr="00C55054" w:rsidRDefault="00C55054" w:rsidP="00633BEF">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w:t>
      </w:r>
      <w:r w:rsidR="00633BEF">
        <w:rPr>
          <w:rFonts w:ascii="Times New Roman" w:eastAsia="Times New Roman" w:hAnsi="Times New Roman" w:cs="Times New Roman"/>
          <w:sz w:val="24"/>
          <w:szCs w:val="24"/>
          <w:lang w:eastAsia="ru-RU"/>
        </w:rPr>
        <w:t xml:space="preserve">                         </w:t>
      </w:r>
      <w:r w:rsidRPr="00C55054">
        <w:rPr>
          <w:rFonts w:ascii="Times New Roman" w:eastAsia="Times New Roman" w:hAnsi="Times New Roman" w:cs="Times New Roman"/>
          <w:sz w:val="24"/>
          <w:szCs w:val="24"/>
          <w:lang w:eastAsia="ru-RU"/>
        </w:rPr>
        <w:t>район» Забайкальского края</w:t>
      </w:r>
    </w:p>
    <w:p w:rsidR="00C55054" w:rsidRPr="00C55054" w:rsidRDefault="00C55054" w:rsidP="00633BEF">
      <w:pPr>
        <w:spacing w:after="0" w:line="240" w:lineRule="auto"/>
        <w:ind w:right="-284"/>
        <w:rPr>
          <w:rFonts w:ascii="Times New Roman" w:eastAsia="Times New Roman" w:hAnsi="Times New Roman" w:cs="Times New Roman"/>
          <w:sz w:val="24"/>
          <w:szCs w:val="24"/>
          <w:lang w:eastAsia="ru-RU"/>
        </w:rPr>
      </w:pPr>
      <w:r w:rsidRPr="00C55054">
        <w:rPr>
          <w:rFonts w:ascii="Times New Roman" w:eastAsia="Times New Roman" w:hAnsi="Times New Roman" w:cs="Times New Roman"/>
          <w:sz w:val="24"/>
          <w:szCs w:val="24"/>
          <w:lang w:eastAsia="ru-RU"/>
        </w:rPr>
        <w:t xml:space="preserve">                                                             </w:t>
      </w:r>
      <w:r w:rsidR="00633BEF">
        <w:rPr>
          <w:rFonts w:ascii="Times New Roman" w:eastAsia="Times New Roman" w:hAnsi="Times New Roman" w:cs="Times New Roman"/>
          <w:sz w:val="24"/>
          <w:szCs w:val="24"/>
          <w:lang w:eastAsia="ru-RU"/>
        </w:rPr>
        <w:t xml:space="preserve">                       от </w:t>
      </w:r>
      <w:proofErr w:type="gramStart"/>
      <w:r w:rsidR="00633BEF">
        <w:rPr>
          <w:rFonts w:ascii="Times New Roman" w:eastAsia="Times New Roman" w:hAnsi="Times New Roman" w:cs="Times New Roman"/>
          <w:sz w:val="24"/>
          <w:szCs w:val="24"/>
          <w:lang w:eastAsia="ru-RU"/>
        </w:rPr>
        <w:t xml:space="preserve">«  </w:t>
      </w:r>
      <w:proofErr w:type="gramEnd"/>
      <w:r w:rsidRPr="00C55054">
        <w:rPr>
          <w:rFonts w:ascii="Times New Roman" w:eastAsia="Times New Roman" w:hAnsi="Times New Roman" w:cs="Times New Roman"/>
          <w:sz w:val="24"/>
          <w:szCs w:val="24"/>
          <w:lang w:eastAsia="ru-RU"/>
        </w:rPr>
        <w:t xml:space="preserve"> »</w:t>
      </w:r>
      <w:r w:rsidRPr="00C55054">
        <w:rPr>
          <w:rFonts w:ascii="Times New Roman" w:eastAsia="Times New Roman" w:hAnsi="Times New Roman" w:cs="Times New Roman"/>
          <w:sz w:val="24"/>
          <w:szCs w:val="24"/>
          <w:lang w:eastAsia="ru-RU"/>
        </w:rPr>
        <w:softHyphen/>
      </w:r>
      <w:r w:rsidRPr="00C55054">
        <w:rPr>
          <w:rFonts w:ascii="Times New Roman" w:eastAsia="Times New Roman" w:hAnsi="Times New Roman" w:cs="Times New Roman"/>
          <w:sz w:val="24"/>
          <w:szCs w:val="24"/>
          <w:lang w:eastAsia="ru-RU"/>
        </w:rPr>
        <w:softHyphen/>
      </w:r>
      <w:r w:rsidRPr="00C55054">
        <w:rPr>
          <w:rFonts w:ascii="Times New Roman" w:eastAsia="Times New Roman" w:hAnsi="Times New Roman" w:cs="Times New Roman"/>
          <w:sz w:val="24"/>
          <w:szCs w:val="24"/>
          <w:lang w:eastAsia="ru-RU"/>
        </w:rPr>
        <w:softHyphen/>
      </w:r>
      <w:r w:rsidRPr="00C55054">
        <w:rPr>
          <w:rFonts w:ascii="Times New Roman" w:eastAsia="Times New Roman" w:hAnsi="Times New Roman" w:cs="Times New Roman"/>
          <w:sz w:val="24"/>
          <w:szCs w:val="24"/>
          <w:lang w:eastAsia="ru-RU"/>
        </w:rPr>
        <w:softHyphen/>
      </w:r>
      <w:r w:rsidRPr="00C55054">
        <w:rPr>
          <w:rFonts w:ascii="Times New Roman" w:eastAsia="Times New Roman" w:hAnsi="Times New Roman" w:cs="Times New Roman"/>
          <w:sz w:val="24"/>
          <w:szCs w:val="24"/>
          <w:lang w:eastAsia="ru-RU"/>
        </w:rPr>
        <w:softHyphen/>
        <w:t>_____________</w:t>
      </w:r>
      <w:r w:rsidRPr="00C55054">
        <w:rPr>
          <w:rFonts w:ascii="Times New Roman" w:eastAsia="Times New Roman" w:hAnsi="Times New Roman" w:cs="Times New Roman"/>
          <w:sz w:val="24"/>
          <w:szCs w:val="24"/>
          <w:lang w:eastAsia="ru-RU"/>
        </w:rPr>
        <w:softHyphen/>
        <w:t xml:space="preserve"> 2021 г № </w:t>
      </w:r>
    </w:p>
    <w:p w:rsidR="00C55054" w:rsidRPr="00C55054" w:rsidRDefault="00C55054" w:rsidP="00633BEF">
      <w:pPr>
        <w:spacing w:after="0" w:line="240" w:lineRule="auto"/>
        <w:ind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right="-284"/>
        <w:rPr>
          <w:rFonts w:ascii="Times New Roman" w:eastAsia="Times New Roman" w:hAnsi="Times New Roman" w:cs="Times New Roman"/>
          <w:sz w:val="24"/>
          <w:szCs w:val="24"/>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32"/>
          <w:szCs w:val="32"/>
          <w:lang w:eastAsia="ru-RU"/>
        </w:rPr>
      </w:pPr>
      <w:r w:rsidRPr="00C55054">
        <w:rPr>
          <w:rFonts w:ascii="Times New Roman" w:eastAsia="Times New Roman" w:hAnsi="Times New Roman" w:cs="Times New Roman"/>
          <w:b/>
          <w:sz w:val="32"/>
          <w:szCs w:val="32"/>
          <w:lang w:eastAsia="ru-RU"/>
        </w:rPr>
        <w:t>ПОЛОЖЕНИЕ</w:t>
      </w: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О ГАРАНТИЯХ ОСУЩЕСТВЛЕНИЯ ПОЛНОМОЧИЙ ЛИЦА</w:t>
      </w:r>
      <w:r w:rsidR="00965DF2">
        <w:rPr>
          <w:rFonts w:ascii="Times New Roman" w:eastAsia="Times New Roman" w:hAnsi="Times New Roman" w:cs="Times New Roman"/>
          <w:b/>
          <w:sz w:val="28"/>
          <w:szCs w:val="28"/>
          <w:lang w:eastAsia="ru-RU"/>
        </w:rPr>
        <w:t>, ЗАМЕЩАЮЩЕГО МУНИЦИПАЛЬНУЮ ДОЛЖНОСТЬ</w:t>
      </w:r>
      <w:r w:rsidR="00633BEF">
        <w:rPr>
          <w:rFonts w:ascii="Times New Roman" w:eastAsia="Times New Roman" w:hAnsi="Times New Roman" w:cs="Times New Roman"/>
          <w:b/>
          <w:sz w:val="28"/>
          <w:szCs w:val="28"/>
          <w:lang w:eastAsia="ru-RU"/>
        </w:rPr>
        <w:t xml:space="preserve"> В СЕЛЬСКОМ ПОСЕЛЕНИИ «КАПЦЕГАЙТУЙ</w:t>
      </w:r>
      <w:r w:rsidRPr="00C55054">
        <w:rPr>
          <w:rFonts w:ascii="Times New Roman" w:eastAsia="Times New Roman" w:hAnsi="Times New Roman" w:cs="Times New Roman"/>
          <w:b/>
          <w:sz w:val="28"/>
          <w:szCs w:val="28"/>
          <w:lang w:eastAsia="ru-RU"/>
        </w:rPr>
        <w:t>СКОЕ» МУНИЦИПАЛЬНОГО РАЙОНА «ГОРОД КРАСНОКАМЕНСК И КРАСНОКАМЕНСКИЙ РАЙОН» ЗАБАЙКАЛЬСКОГО КРАЯ</w:t>
      </w: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right="-284"/>
        <w:jc w:val="both"/>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 xml:space="preserve">     </w:t>
      </w:r>
    </w:p>
    <w:p w:rsidR="00C55054" w:rsidRPr="00C55054" w:rsidRDefault="00C55054" w:rsidP="008361F3">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 xml:space="preserve">Положение о гарантиях осуществления полномочий </w:t>
      </w:r>
      <w:r w:rsidR="00965DF2">
        <w:rPr>
          <w:rFonts w:ascii="Times New Roman" w:eastAsia="Times New Roman" w:hAnsi="Times New Roman" w:cs="Times New Roman"/>
          <w:sz w:val="28"/>
          <w:szCs w:val="28"/>
          <w:lang w:eastAsia="ru-RU"/>
        </w:rPr>
        <w:t>лица, замещающего муниципальную должность</w:t>
      </w:r>
      <w:r w:rsidR="00633BEF">
        <w:rPr>
          <w:rFonts w:ascii="Times New Roman" w:eastAsia="Times New Roman" w:hAnsi="Times New Roman" w:cs="Times New Roman"/>
          <w:sz w:val="28"/>
          <w:szCs w:val="28"/>
          <w:lang w:eastAsia="ru-RU"/>
        </w:rPr>
        <w:t xml:space="preserve"> в  сельском поселении «Капцегайтуй</w:t>
      </w:r>
      <w:r w:rsidRPr="00C55054">
        <w:rPr>
          <w:rFonts w:ascii="Times New Roman" w:eastAsia="Times New Roman" w:hAnsi="Times New Roman" w:cs="Times New Roman"/>
          <w:sz w:val="28"/>
          <w:szCs w:val="28"/>
          <w:lang w:eastAsia="ru-RU"/>
        </w:rPr>
        <w:t>ское» муниципального района «Город Краснокаменск  и Краснокаменский район» Забайкальского края» (далее – Положение)</w:t>
      </w:r>
      <w:r w:rsidR="00965DF2">
        <w:rPr>
          <w:rFonts w:ascii="Times New Roman" w:eastAsia="Times New Roman" w:hAnsi="Times New Roman" w:cs="Times New Roman"/>
          <w:sz w:val="28"/>
          <w:szCs w:val="28"/>
          <w:lang w:eastAsia="ru-RU"/>
        </w:rPr>
        <w:t>,</w:t>
      </w:r>
      <w:r w:rsidRPr="00C55054">
        <w:rPr>
          <w:rFonts w:ascii="Times New Roman" w:eastAsia="Times New Roman" w:hAnsi="Times New Roman" w:cs="Times New Roman"/>
          <w:sz w:val="28"/>
          <w:szCs w:val="28"/>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устанавливает основные правовые, социальные, организационно-технические гарантии деятельности </w:t>
      </w:r>
      <w:r w:rsidR="00965DF2">
        <w:rPr>
          <w:rFonts w:ascii="Times New Roman" w:eastAsia="Times New Roman" w:hAnsi="Times New Roman" w:cs="Times New Roman"/>
          <w:sz w:val="28"/>
          <w:szCs w:val="28"/>
          <w:lang w:eastAsia="ru-RU"/>
        </w:rPr>
        <w:t>лица, замещающего муниципальную должность</w:t>
      </w:r>
      <w:r w:rsidR="00633BEF">
        <w:rPr>
          <w:rFonts w:ascii="Times New Roman" w:eastAsia="Times New Roman" w:hAnsi="Times New Roman" w:cs="Times New Roman"/>
          <w:sz w:val="28"/>
          <w:szCs w:val="28"/>
          <w:lang w:eastAsia="ru-RU"/>
        </w:rPr>
        <w:t xml:space="preserve"> в сельском поселении «Капцегайтуй</w:t>
      </w:r>
      <w:r w:rsidRPr="00C55054">
        <w:rPr>
          <w:rFonts w:ascii="Times New Roman" w:eastAsia="Times New Roman" w:hAnsi="Times New Roman" w:cs="Times New Roman"/>
          <w:sz w:val="28"/>
          <w:szCs w:val="28"/>
          <w:lang w:eastAsia="ru-RU"/>
        </w:rPr>
        <w:t xml:space="preserve">ское» муниципального района «Город Краснокаменск и Краснокаменский район» Забайкальского края.  </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 xml:space="preserve">РАЗДЕЛ </w:t>
      </w:r>
      <w:r w:rsidRPr="00C55054">
        <w:rPr>
          <w:rFonts w:ascii="Times New Roman" w:eastAsia="Times New Roman" w:hAnsi="Times New Roman" w:cs="Times New Roman"/>
          <w:b/>
          <w:sz w:val="28"/>
          <w:szCs w:val="28"/>
          <w:lang w:val="en-US" w:eastAsia="ru-RU"/>
        </w:rPr>
        <w:t>I</w:t>
      </w:r>
      <w:r w:rsidRPr="00C55054">
        <w:rPr>
          <w:rFonts w:ascii="Times New Roman" w:eastAsia="Times New Roman" w:hAnsi="Times New Roman" w:cs="Times New Roman"/>
          <w:b/>
          <w:sz w:val="28"/>
          <w:szCs w:val="28"/>
          <w:lang w:eastAsia="ru-RU"/>
        </w:rPr>
        <w:t>. ОБЩИЕ ПОЛОЖЕНИЯ</w:t>
      </w: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p>
    <w:p w:rsidR="00C55054" w:rsidRPr="00C55054" w:rsidRDefault="00C55054" w:rsidP="008361F3">
      <w:pPr>
        <w:numPr>
          <w:ilvl w:val="1"/>
          <w:numId w:val="1"/>
        </w:numPr>
        <w:spacing w:after="0" w:line="240" w:lineRule="auto"/>
        <w:ind w:right="-284"/>
        <w:jc w:val="center"/>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Понятия, используемые в настоящем Положении</w:t>
      </w:r>
    </w:p>
    <w:p w:rsidR="00C55054" w:rsidRDefault="00B33677" w:rsidP="008361F3">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r w:rsidR="00C55054" w:rsidRPr="00C55054">
        <w:rPr>
          <w:rFonts w:ascii="Times New Roman" w:eastAsia="Times New Roman" w:hAnsi="Times New Roman" w:cs="Times New Roman"/>
          <w:sz w:val="28"/>
          <w:szCs w:val="28"/>
          <w:lang w:eastAsia="ru-RU"/>
        </w:rPr>
        <w:t xml:space="preserve">Гарантии осуществления полномочий </w:t>
      </w:r>
      <w:r w:rsidR="00965DF2">
        <w:rPr>
          <w:rFonts w:ascii="Times New Roman" w:eastAsia="Times New Roman" w:hAnsi="Times New Roman" w:cs="Times New Roman"/>
          <w:sz w:val="28"/>
          <w:szCs w:val="28"/>
          <w:lang w:eastAsia="ru-RU"/>
        </w:rPr>
        <w:t>лица, замещающего муниципальную должность</w:t>
      </w:r>
      <w:r w:rsidR="00633BEF">
        <w:rPr>
          <w:rFonts w:ascii="Times New Roman" w:eastAsia="Times New Roman" w:hAnsi="Times New Roman" w:cs="Times New Roman"/>
          <w:sz w:val="28"/>
          <w:szCs w:val="28"/>
          <w:lang w:eastAsia="ru-RU"/>
        </w:rPr>
        <w:t xml:space="preserve"> в сельском поселении «Капцегайтуй</w:t>
      </w:r>
      <w:r w:rsidR="00C55054" w:rsidRPr="00C55054">
        <w:rPr>
          <w:rFonts w:ascii="Times New Roman" w:eastAsia="Times New Roman" w:hAnsi="Times New Roman" w:cs="Times New Roman"/>
          <w:sz w:val="28"/>
          <w:szCs w:val="28"/>
          <w:lang w:eastAsia="ru-RU"/>
        </w:rPr>
        <w:t>ское» муниципального района «Город Краснокаменск и Краснокаменский район» Забайкальского края</w:t>
      </w:r>
      <w:r w:rsidR="00965DF2">
        <w:rPr>
          <w:rFonts w:ascii="Times New Roman" w:eastAsia="Times New Roman" w:hAnsi="Times New Roman" w:cs="Times New Roman"/>
          <w:sz w:val="28"/>
          <w:szCs w:val="28"/>
          <w:lang w:eastAsia="ru-RU"/>
        </w:rPr>
        <w:t>,</w:t>
      </w:r>
      <w:r w:rsidR="00C55054" w:rsidRPr="00C55054">
        <w:rPr>
          <w:rFonts w:ascii="Times New Roman" w:eastAsia="Times New Roman" w:hAnsi="Times New Roman" w:cs="Times New Roman"/>
          <w:sz w:val="28"/>
          <w:szCs w:val="28"/>
          <w:lang w:eastAsia="ru-RU"/>
        </w:rPr>
        <w:t xml:space="preserve"> – установленные Устав</w:t>
      </w:r>
      <w:r w:rsidR="00633BEF">
        <w:rPr>
          <w:rFonts w:ascii="Times New Roman" w:eastAsia="Times New Roman" w:hAnsi="Times New Roman" w:cs="Times New Roman"/>
          <w:sz w:val="28"/>
          <w:szCs w:val="28"/>
          <w:lang w:eastAsia="ru-RU"/>
        </w:rPr>
        <w:t>ом  сельского поселения «Капцегайтуй</w:t>
      </w:r>
      <w:r w:rsidR="00C55054" w:rsidRPr="00C55054">
        <w:rPr>
          <w:rFonts w:ascii="Times New Roman" w:eastAsia="Times New Roman" w:hAnsi="Times New Roman" w:cs="Times New Roman"/>
          <w:sz w:val="28"/>
          <w:szCs w:val="28"/>
          <w:lang w:eastAsia="ru-RU"/>
        </w:rPr>
        <w:t>ское» муниципального района «Город Краснокаменск и Краснокаменский район» Забайкальского края (далее – Устав сельского поселения) в соответствии с федеральными законами, законами Забайкальского края условия, направленные на социальную и правовую защищенность лица, замещающего указанную муниципальную должность, и обеспечивающие осуществление им своих полномочий.</w:t>
      </w:r>
    </w:p>
    <w:p w:rsidR="00A41391" w:rsidRPr="00A41391" w:rsidRDefault="00A41391" w:rsidP="00A41391">
      <w:pPr>
        <w:spacing w:after="0" w:line="240" w:lineRule="auto"/>
        <w:ind w:right="-284" w:firstLine="540"/>
        <w:jc w:val="both"/>
        <w:rPr>
          <w:rFonts w:ascii="Verdana" w:eastAsia="Times New Roman" w:hAnsi="Verdana" w:cs="Times New Roman"/>
          <w:sz w:val="28"/>
          <w:szCs w:val="28"/>
          <w:lang w:eastAsia="ru-RU"/>
        </w:rPr>
      </w:pPr>
      <w:r w:rsidRPr="00A41391">
        <w:rPr>
          <w:rFonts w:ascii="Times New Roman" w:eastAsia="Times New Roman" w:hAnsi="Times New Roman" w:cs="Times New Roman"/>
          <w:sz w:val="28"/>
          <w:szCs w:val="28"/>
          <w:lang w:eastAsia="ru-RU"/>
        </w:rPr>
        <w:t>1.1.2. Лицо, замещающее муниципальную должность в сельском поселен</w:t>
      </w:r>
      <w:r w:rsidR="00633BEF">
        <w:rPr>
          <w:rFonts w:ascii="Times New Roman" w:eastAsia="Times New Roman" w:hAnsi="Times New Roman" w:cs="Times New Roman"/>
          <w:sz w:val="28"/>
          <w:szCs w:val="28"/>
          <w:lang w:eastAsia="ru-RU"/>
        </w:rPr>
        <w:t>ии «Капцегайтуй</w:t>
      </w:r>
      <w:r w:rsidRPr="00A41391">
        <w:rPr>
          <w:rFonts w:ascii="Times New Roman" w:eastAsia="Times New Roman" w:hAnsi="Times New Roman" w:cs="Times New Roman"/>
          <w:sz w:val="28"/>
          <w:szCs w:val="28"/>
          <w:lang w:eastAsia="ru-RU"/>
        </w:rPr>
        <w:t>ское», - депутат, выборное должностное лицо местного самоуправления.</w:t>
      </w:r>
    </w:p>
    <w:p w:rsidR="00A41391" w:rsidRPr="00C55054" w:rsidRDefault="00A41391" w:rsidP="008361F3">
      <w:pPr>
        <w:spacing w:after="0" w:line="240" w:lineRule="auto"/>
        <w:ind w:right="-284" w:firstLine="709"/>
        <w:jc w:val="both"/>
        <w:rPr>
          <w:rFonts w:ascii="Times New Roman" w:eastAsia="Times New Roman" w:hAnsi="Times New Roman" w:cs="Times New Roman"/>
          <w:sz w:val="28"/>
          <w:szCs w:val="28"/>
          <w:lang w:eastAsia="ru-RU"/>
        </w:rPr>
      </w:pPr>
    </w:p>
    <w:p w:rsidR="00C55054" w:rsidRPr="00C55054" w:rsidRDefault="00B33677" w:rsidP="00470EFD">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470EF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C55054" w:rsidRPr="00C55054">
        <w:rPr>
          <w:rFonts w:ascii="Times New Roman" w:eastAsia="Times New Roman" w:hAnsi="Times New Roman" w:cs="Times New Roman"/>
          <w:sz w:val="28"/>
          <w:szCs w:val="28"/>
          <w:lang w:eastAsia="ru-RU"/>
        </w:rPr>
        <w:t>Настоящее Положение не распространяется на муниципальных служащих.</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1.2. Цели установления гарантий</w:t>
      </w:r>
    </w:p>
    <w:p w:rsidR="00C55054" w:rsidRPr="00C55054" w:rsidRDefault="00B33677" w:rsidP="008361F3">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w:t>
      </w:r>
      <w:r w:rsidR="00C55054" w:rsidRPr="00C55054">
        <w:rPr>
          <w:rFonts w:ascii="Times New Roman" w:eastAsia="Times New Roman" w:hAnsi="Times New Roman" w:cs="Times New Roman"/>
          <w:sz w:val="28"/>
          <w:szCs w:val="28"/>
          <w:lang w:eastAsia="ru-RU"/>
        </w:rPr>
        <w:t xml:space="preserve">Гарантии осуществления полномочий </w:t>
      </w:r>
      <w:r w:rsidR="00470EFD">
        <w:rPr>
          <w:rFonts w:ascii="Times New Roman" w:eastAsia="Times New Roman" w:hAnsi="Times New Roman" w:cs="Times New Roman"/>
          <w:sz w:val="28"/>
          <w:szCs w:val="28"/>
          <w:lang w:eastAsia="ru-RU"/>
        </w:rPr>
        <w:t>лица, замещающего муниципальную должность</w:t>
      </w:r>
      <w:r w:rsidR="00633BEF">
        <w:rPr>
          <w:rFonts w:ascii="Times New Roman" w:eastAsia="Times New Roman" w:hAnsi="Times New Roman" w:cs="Times New Roman"/>
          <w:sz w:val="28"/>
          <w:szCs w:val="28"/>
          <w:lang w:eastAsia="ru-RU"/>
        </w:rPr>
        <w:t xml:space="preserve"> в сельском поселении «Капцегайтуй</w:t>
      </w:r>
      <w:r w:rsidR="00C55054" w:rsidRPr="00C55054">
        <w:rPr>
          <w:rFonts w:ascii="Times New Roman" w:eastAsia="Times New Roman" w:hAnsi="Times New Roman" w:cs="Times New Roman"/>
          <w:sz w:val="28"/>
          <w:szCs w:val="28"/>
          <w:lang w:eastAsia="ru-RU"/>
        </w:rPr>
        <w:t>ское»</w:t>
      </w:r>
      <w:r w:rsidR="00470EFD">
        <w:rPr>
          <w:rFonts w:ascii="Times New Roman" w:eastAsia="Times New Roman" w:hAnsi="Times New Roman" w:cs="Times New Roman"/>
          <w:sz w:val="28"/>
          <w:szCs w:val="28"/>
          <w:lang w:eastAsia="ru-RU"/>
        </w:rPr>
        <w:t>,</w:t>
      </w:r>
      <w:r w:rsidR="00C55054" w:rsidRPr="00C55054">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им своих полномочий.</w:t>
      </w:r>
    </w:p>
    <w:p w:rsidR="00B33677" w:rsidRDefault="00B33677" w:rsidP="008361F3">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65DF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A41391">
        <w:rPr>
          <w:rFonts w:ascii="Times New Roman" w:eastAsia="Times New Roman" w:hAnsi="Times New Roman" w:cs="Times New Roman"/>
          <w:sz w:val="28"/>
          <w:szCs w:val="28"/>
          <w:lang w:eastAsia="ru-RU"/>
        </w:rPr>
        <w:t xml:space="preserve">Установленные </w:t>
      </w:r>
      <w:r w:rsidR="00C55054" w:rsidRPr="00C55054">
        <w:rPr>
          <w:rFonts w:ascii="Times New Roman" w:eastAsia="Times New Roman" w:hAnsi="Times New Roman" w:cs="Times New Roman"/>
          <w:sz w:val="28"/>
          <w:szCs w:val="28"/>
          <w:lang w:eastAsia="ru-RU"/>
        </w:rPr>
        <w:t>не могут использоваться в целях, противоречащих интересам сельского поселения и его жителей, а также в личных целях.</w:t>
      </w:r>
    </w:p>
    <w:p w:rsidR="00B33677" w:rsidRDefault="00B33677" w:rsidP="008361F3">
      <w:pPr>
        <w:spacing w:after="0" w:line="240" w:lineRule="auto"/>
        <w:ind w:right="-284"/>
        <w:jc w:val="both"/>
        <w:rPr>
          <w:rFonts w:ascii="Times New Roman" w:eastAsia="Times New Roman" w:hAnsi="Times New Roman" w:cs="Times New Roman"/>
          <w:sz w:val="28"/>
          <w:szCs w:val="28"/>
          <w:lang w:eastAsia="ru-RU"/>
        </w:rPr>
      </w:pPr>
    </w:p>
    <w:p w:rsidR="00C55054" w:rsidRPr="008361F3" w:rsidRDefault="00B33677" w:rsidP="008361F3">
      <w:pPr>
        <w:spacing w:after="0" w:line="240" w:lineRule="auto"/>
        <w:ind w:right="-284"/>
        <w:jc w:val="center"/>
        <w:rPr>
          <w:rFonts w:ascii="Times New Roman" w:eastAsia="Times New Roman" w:hAnsi="Times New Roman" w:cs="Times New Roman"/>
          <w:b/>
          <w:sz w:val="28"/>
          <w:szCs w:val="28"/>
          <w:lang w:eastAsia="ru-RU"/>
        </w:rPr>
      </w:pPr>
      <w:r w:rsidRPr="00B33677">
        <w:rPr>
          <w:rFonts w:ascii="Times New Roman" w:eastAsia="Times New Roman" w:hAnsi="Times New Roman" w:cs="Times New Roman"/>
          <w:b/>
          <w:sz w:val="28"/>
          <w:szCs w:val="28"/>
          <w:lang w:eastAsia="ru-RU"/>
        </w:rPr>
        <w:t xml:space="preserve">1.3. </w:t>
      </w:r>
      <w:r w:rsidR="00C55054" w:rsidRPr="00B33677">
        <w:rPr>
          <w:rFonts w:ascii="Times New Roman" w:eastAsia="Times New Roman" w:hAnsi="Times New Roman" w:cs="Times New Roman"/>
          <w:b/>
          <w:sz w:val="28"/>
          <w:szCs w:val="28"/>
          <w:lang w:eastAsia="ru-RU"/>
        </w:rPr>
        <w:t xml:space="preserve">Гарантии осуществления полномочий </w:t>
      </w:r>
      <w:r w:rsidR="00470EFD">
        <w:rPr>
          <w:rFonts w:ascii="Times New Roman" w:eastAsia="Times New Roman" w:hAnsi="Times New Roman" w:cs="Times New Roman"/>
          <w:b/>
          <w:sz w:val="28"/>
          <w:szCs w:val="28"/>
          <w:lang w:eastAsia="ru-RU"/>
        </w:rPr>
        <w:t>лица, замещающего муниципальную должность</w:t>
      </w:r>
    </w:p>
    <w:p w:rsidR="00C55054" w:rsidRPr="00A05B2A" w:rsidRDefault="00A05B2A" w:rsidP="008361F3">
      <w:pPr>
        <w:spacing w:after="0" w:line="240" w:lineRule="auto"/>
        <w:ind w:right="-284" w:firstLine="709"/>
        <w:jc w:val="both"/>
        <w:rPr>
          <w:rFonts w:ascii="Times New Roman" w:eastAsia="Times New Roman" w:hAnsi="Times New Roman" w:cs="Times New Roman"/>
          <w:sz w:val="28"/>
          <w:szCs w:val="28"/>
          <w:lang w:eastAsia="ru-RU"/>
        </w:rPr>
      </w:pPr>
      <w:r w:rsidRPr="00A05B2A">
        <w:rPr>
          <w:rFonts w:ascii="Times New Roman" w:eastAsia="Times New Roman" w:hAnsi="Times New Roman" w:cs="Times New Roman"/>
          <w:sz w:val="28"/>
          <w:szCs w:val="28"/>
          <w:lang w:eastAsia="ru-RU"/>
        </w:rPr>
        <w:t xml:space="preserve">1.3.1. </w:t>
      </w:r>
      <w:r w:rsidR="00470EFD">
        <w:rPr>
          <w:rFonts w:ascii="Times New Roman" w:eastAsia="Times New Roman" w:hAnsi="Times New Roman" w:cs="Times New Roman"/>
          <w:sz w:val="28"/>
          <w:szCs w:val="28"/>
          <w:lang w:eastAsia="ru-RU"/>
        </w:rPr>
        <w:t>Лицу, замещающему муниципальную должность</w:t>
      </w:r>
      <w:r w:rsidR="00965DF2">
        <w:rPr>
          <w:rFonts w:ascii="Times New Roman" w:eastAsia="Times New Roman" w:hAnsi="Times New Roman" w:cs="Times New Roman"/>
          <w:sz w:val="28"/>
          <w:szCs w:val="28"/>
          <w:lang w:eastAsia="ru-RU"/>
        </w:rPr>
        <w:t>,</w:t>
      </w:r>
      <w:r w:rsidR="00C55054" w:rsidRPr="00A05B2A">
        <w:rPr>
          <w:rFonts w:ascii="Times New Roman" w:eastAsia="Times New Roman" w:hAnsi="Times New Roman" w:cs="Times New Roman"/>
          <w:sz w:val="28"/>
          <w:szCs w:val="28"/>
          <w:lang w:eastAsia="ru-RU"/>
        </w:rPr>
        <w:t xml:space="preserve"> гарантируется:</w:t>
      </w:r>
    </w:p>
    <w:p w:rsidR="00B33677" w:rsidRPr="00B33677" w:rsidRDefault="00B33677" w:rsidP="008361F3">
      <w:pPr>
        <w:spacing w:after="0" w:line="240" w:lineRule="auto"/>
        <w:ind w:right="-284" w:firstLine="709"/>
        <w:jc w:val="both"/>
        <w:rPr>
          <w:rFonts w:ascii="Verdana" w:eastAsia="Times New Roman" w:hAnsi="Verdana" w:cs="Times New Roman"/>
          <w:sz w:val="28"/>
          <w:szCs w:val="28"/>
          <w:lang w:eastAsia="ru-RU"/>
        </w:rPr>
      </w:pPr>
      <w:r w:rsidRPr="00B33677">
        <w:rPr>
          <w:rFonts w:ascii="Times New Roman" w:eastAsia="Times New Roman" w:hAnsi="Times New Roman" w:cs="Times New Roman"/>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B33677" w:rsidRPr="00B33677" w:rsidRDefault="00B33677" w:rsidP="008361F3">
      <w:pPr>
        <w:spacing w:after="0" w:line="240" w:lineRule="auto"/>
        <w:ind w:right="-284" w:firstLine="709"/>
        <w:jc w:val="both"/>
        <w:rPr>
          <w:rFonts w:ascii="Verdana" w:eastAsia="Times New Roman" w:hAnsi="Verdana" w:cs="Times New Roman"/>
          <w:sz w:val="28"/>
          <w:szCs w:val="28"/>
          <w:lang w:eastAsia="ru-RU"/>
        </w:rPr>
      </w:pPr>
      <w:r w:rsidRPr="00B33677">
        <w:rPr>
          <w:rFonts w:ascii="Times New Roman" w:eastAsia="Times New Roman" w:hAnsi="Times New Roman" w:cs="Times New Roman"/>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B33677" w:rsidRPr="00B33677" w:rsidRDefault="00B33677" w:rsidP="008361F3">
      <w:pPr>
        <w:spacing w:after="0" w:line="240" w:lineRule="auto"/>
        <w:ind w:right="-284" w:firstLine="709"/>
        <w:jc w:val="both"/>
        <w:rPr>
          <w:rFonts w:ascii="Verdana" w:eastAsia="Times New Roman" w:hAnsi="Verdana" w:cs="Times New Roman"/>
          <w:sz w:val="28"/>
          <w:szCs w:val="28"/>
          <w:lang w:eastAsia="ru-RU"/>
        </w:rPr>
      </w:pPr>
      <w:r w:rsidRPr="00B33677">
        <w:rPr>
          <w:rFonts w:ascii="Times New Roman" w:eastAsia="Times New Roman" w:hAnsi="Times New Roman" w:cs="Times New Roman"/>
          <w:sz w:val="28"/>
          <w:szCs w:val="28"/>
          <w:lang w:eastAsia="ru-RU"/>
        </w:rPr>
        <w:t>3) служебное удостоверение и нагрудный знак.</w:t>
      </w:r>
    </w:p>
    <w:p w:rsidR="005E2449" w:rsidRPr="005E2449"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t>1.</w:t>
      </w:r>
      <w:r w:rsidRPr="005E2449">
        <w:rPr>
          <w:rFonts w:ascii="Times New Roman" w:eastAsia="Times New Roman" w:hAnsi="Times New Roman" w:cs="Times New Roman"/>
          <w:sz w:val="28"/>
          <w:szCs w:val="28"/>
          <w:lang w:eastAsia="ru-RU"/>
        </w:rPr>
        <w:t>3.</w:t>
      </w:r>
      <w:r w:rsidRPr="00A05B2A">
        <w:rPr>
          <w:rFonts w:ascii="Times New Roman" w:eastAsia="Times New Roman" w:hAnsi="Times New Roman" w:cs="Times New Roman"/>
          <w:sz w:val="28"/>
          <w:szCs w:val="28"/>
          <w:lang w:eastAsia="ru-RU"/>
        </w:rPr>
        <w:t>2.</w:t>
      </w:r>
      <w:r w:rsidRPr="005E2449">
        <w:rPr>
          <w:rFonts w:ascii="Times New Roman" w:eastAsia="Times New Roman" w:hAnsi="Times New Roman" w:cs="Times New Roman"/>
          <w:sz w:val="28"/>
          <w:szCs w:val="28"/>
          <w:lang w:eastAsia="ru-RU"/>
        </w:rPr>
        <w:t xml:space="preserve"> Лиц</w:t>
      </w:r>
      <w:r w:rsidRPr="00A05B2A">
        <w:rPr>
          <w:rFonts w:ascii="Times New Roman" w:eastAsia="Times New Roman" w:hAnsi="Times New Roman" w:cs="Times New Roman"/>
          <w:sz w:val="28"/>
          <w:szCs w:val="28"/>
          <w:lang w:eastAsia="ru-RU"/>
        </w:rPr>
        <w:t>у</w:t>
      </w:r>
      <w:r w:rsidRPr="005E2449">
        <w:rPr>
          <w:rFonts w:ascii="Times New Roman" w:eastAsia="Times New Roman" w:hAnsi="Times New Roman" w:cs="Times New Roman"/>
          <w:sz w:val="28"/>
          <w:szCs w:val="28"/>
          <w:lang w:eastAsia="ru-RU"/>
        </w:rPr>
        <w:t>, замещающ</w:t>
      </w:r>
      <w:r w:rsidRPr="00A05B2A">
        <w:rPr>
          <w:rFonts w:ascii="Times New Roman" w:eastAsia="Times New Roman" w:hAnsi="Times New Roman" w:cs="Times New Roman"/>
          <w:sz w:val="28"/>
          <w:szCs w:val="28"/>
          <w:lang w:eastAsia="ru-RU"/>
        </w:rPr>
        <w:t>ему</w:t>
      </w:r>
      <w:r w:rsidRPr="005E2449">
        <w:rPr>
          <w:rFonts w:ascii="Times New Roman" w:eastAsia="Times New Roman" w:hAnsi="Times New Roman" w:cs="Times New Roman"/>
          <w:sz w:val="28"/>
          <w:szCs w:val="28"/>
          <w:lang w:eastAsia="ru-RU"/>
        </w:rPr>
        <w:t xml:space="preserve"> муниципальн</w:t>
      </w:r>
      <w:r w:rsidRPr="00A05B2A">
        <w:rPr>
          <w:rFonts w:ascii="Times New Roman" w:eastAsia="Times New Roman" w:hAnsi="Times New Roman" w:cs="Times New Roman"/>
          <w:sz w:val="28"/>
          <w:szCs w:val="28"/>
          <w:lang w:eastAsia="ru-RU"/>
        </w:rPr>
        <w:t>ую</w:t>
      </w:r>
      <w:r w:rsidRPr="005E2449">
        <w:rPr>
          <w:rFonts w:ascii="Times New Roman" w:eastAsia="Times New Roman" w:hAnsi="Times New Roman" w:cs="Times New Roman"/>
          <w:sz w:val="28"/>
          <w:szCs w:val="28"/>
          <w:lang w:eastAsia="ru-RU"/>
        </w:rPr>
        <w:t xml:space="preserve"> должност</w:t>
      </w:r>
      <w:r w:rsidRPr="00A05B2A">
        <w:rPr>
          <w:rFonts w:ascii="Times New Roman" w:eastAsia="Times New Roman" w:hAnsi="Times New Roman" w:cs="Times New Roman"/>
          <w:sz w:val="28"/>
          <w:szCs w:val="28"/>
          <w:lang w:eastAsia="ru-RU"/>
        </w:rPr>
        <w:t>ь</w:t>
      </w:r>
      <w:r w:rsidRPr="005E2449">
        <w:rPr>
          <w:rFonts w:ascii="Times New Roman" w:eastAsia="Times New Roman" w:hAnsi="Times New Roman" w:cs="Times New Roman"/>
          <w:sz w:val="28"/>
          <w:szCs w:val="28"/>
          <w:lang w:eastAsia="ru-RU"/>
        </w:rPr>
        <w:t xml:space="preserve"> на постоянной основе, кроме гарантий, установленных </w:t>
      </w:r>
      <w:r w:rsidRPr="00A05B2A">
        <w:rPr>
          <w:rFonts w:ascii="Times New Roman" w:eastAsia="Times New Roman" w:hAnsi="Times New Roman" w:cs="Times New Roman"/>
          <w:sz w:val="28"/>
          <w:szCs w:val="28"/>
          <w:lang w:eastAsia="ru-RU"/>
        </w:rPr>
        <w:t>пунктом 1.3.1 настоящего Положения</w:t>
      </w:r>
      <w:r w:rsidRPr="005E2449">
        <w:rPr>
          <w:rFonts w:ascii="Times New Roman" w:eastAsia="Times New Roman" w:hAnsi="Times New Roman" w:cs="Times New Roman"/>
          <w:sz w:val="28"/>
          <w:szCs w:val="28"/>
          <w:lang w:eastAsia="ru-RU"/>
        </w:rPr>
        <w:t>, гарантируются:</w:t>
      </w:r>
    </w:p>
    <w:p w:rsidR="005E2449" w:rsidRPr="005E2449" w:rsidRDefault="005E2449" w:rsidP="008361F3">
      <w:pPr>
        <w:spacing w:after="0" w:line="240" w:lineRule="auto"/>
        <w:ind w:right="-284" w:firstLine="709"/>
        <w:jc w:val="both"/>
        <w:rPr>
          <w:rFonts w:ascii="Verdana" w:eastAsia="Times New Roman" w:hAnsi="Verdana" w:cs="Times New Roman"/>
          <w:sz w:val="28"/>
          <w:szCs w:val="28"/>
          <w:lang w:eastAsia="ru-RU"/>
        </w:rPr>
      </w:pPr>
      <w:r w:rsidRPr="005E2449">
        <w:rPr>
          <w:rFonts w:ascii="Times New Roman" w:eastAsia="Times New Roman" w:hAnsi="Times New Roman" w:cs="Times New Roman"/>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E2449" w:rsidRPr="005E2449" w:rsidRDefault="005E2449" w:rsidP="008361F3">
      <w:pPr>
        <w:spacing w:after="0" w:line="240" w:lineRule="auto"/>
        <w:ind w:right="-284" w:firstLine="709"/>
        <w:jc w:val="both"/>
        <w:rPr>
          <w:rFonts w:ascii="Verdana" w:eastAsia="Times New Roman" w:hAnsi="Verdana" w:cs="Times New Roman"/>
          <w:sz w:val="28"/>
          <w:szCs w:val="28"/>
          <w:lang w:eastAsia="ru-RU"/>
        </w:rPr>
      </w:pPr>
      <w:r w:rsidRPr="005E2449">
        <w:rPr>
          <w:rFonts w:ascii="Times New Roman" w:eastAsia="Times New Roman" w:hAnsi="Times New Roman" w:cs="Times New Roman"/>
          <w:sz w:val="28"/>
          <w:szCs w:val="28"/>
          <w:lang w:eastAsia="ru-RU"/>
        </w:rPr>
        <w:t>2) денежное вознаграждение;</w:t>
      </w:r>
    </w:p>
    <w:p w:rsidR="005E2449" w:rsidRPr="005E2449" w:rsidRDefault="005E2449" w:rsidP="008361F3">
      <w:pPr>
        <w:spacing w:after="0" w:line="240" w:lineRule="auto"/>
        <w:ind w:right="-284" w:firstLine="709"/>
        <w:jc w:val="both"/>
        <w:rPr>
          <w:rFonts w:ascii="Verdana" w:eastAsia="Times New Roman" w:hAnsi="Verdana" w:cs="Times New Roman"/>
          <w:sz w:val="28"/>
          <w:szCs w:val="28"/>
          <w:lang w:eastAsia="ru-RU"/>
        </w:rPr>
      </w:pPr>
      <w:r w:rsidRPr="005E2449">
        <w:rPr>
          <w:rFonts w:ascii="Times New Roman" w:eastAsia="Times New Roman" w:hAnsi="Times New Roman" w:cs="Times New Roman"/>
          <w:sz w:val="28"/>
          <w:szCs w:val="28"/>
          <w:lang w:eastAsia="ru-RU"/>
        </w:rPr>
        <w:t>3) ежегодный оплачиваемый отпуск;</w:t>
      </w:r>
    </w:p>
    <w:p w:rsidR="005E2449" w:rsidRPr="005E2449" w:rsidRDefault="005E2449" w:rsidP="008361F3">
      <w:pPr>
        <w:spacing w:after="0" w:line="240" w:lineRule="auto"/>
        <w:ind w:right="-284" w:firstLine="709"/>
        <w:jc w:val="both"/>
        <w:rPr>
          <w:rFonts w:ascii="Verdana" w:eastAsia="Times New Roman" w:hAnsi="Verdana" w:cs="Times New Roman"/>
          <w:sz w:val="28"/>
          <w:szCs w:val="28"/>
          <w:lang w:eastAsia="ru-RU"/>
        </w:rPr>
      </w:pPr>
      <w:r w:rsidRPr="005E2449">
        <w:rPr>
          <w:rFonts w:ascii="Times New Roman" w:eastAsia="Times New Roman" w:hAnsi="Times New Roman" w:cs="Times New Roman"/>
          <w:sz w:val="28"/>
          <w:szCs w:val="28"/>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B33677"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t>5</w:t>
      </w:r>
      <w:r w:rsidR="00B33677" w:rsidRPr="00B33677">
        <w:rPr>
          <w:rFonts w:ascii="Times New Roman" w:eastAsia="Times New Roman" w:hAnsi="Times New Roman" w:cs="Times New Roman"/>
          <w:sz w:val="28"/>
          <w:szCs w:val="28"/>
          <w:lang w:eastAsia="ru-RU"/>
        </w:rPr>
        <w:t>) ежемесячная доплата к страховой пенсии по старости (инвал</w:t>
      </w:r>
      <w:r w:rsidRPr="00A05B2A">
        <w:rPr>
          <w:rFonts w:ascii="Times New Roman" w:eastAsia="Times New Roman" w:hAnsi="Times New Roman" w:cs="Times New Roman"/>
          <w:sz w:val="28"/>
          <w:szCs w:val="28"/>
          <w:lang w:eastAsia="ru-RU"/>
        </w:rPr>
        <w:t xml:space="preserve">идности). </w:t>
      </w:r>
    </w:p>
    <w:p w:rsidR="005E2449"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bookmarkStart w:id="0" w:name="p480"/>
      <w:bookmarkEnd w:id="0"/>
      <w:r w:rsidRPr="00A05B2A">
        <w:rPr>
          <w:rFonts w:ascii="Times New Roman" w:eastAsia="Times New Roman" w:hAnsi="Times New Roman" w:cs="Times New Roman"/>
          <w:sz w:val="28"/>
          <w:szCs w:val="28"/>
          <w:lang w:eastAsia="ru-RU"/>
        </w:rPr>
        <w:t>1.3.3</w:t>
      </w:r>
      <w:r w:rsidR="00B33677" w:rsidRPr="00B33677">
        <w:rPr>
          <w:rFonts w:ascii="Times New Roman" w:eastAsia="Times New Roman" w:hAnsi="Times New Roman" w:cs="Times New Roman"/>
          <w:sz w:val="28"/>
          <w:szCs w:val="28"/>
          <w:lang w:eastAsia="ru-RU"/>
        </w:rPr>
        <w:t>. Депутату для осуществления своих полномочий на непостоянной основе</w:t>
      </w:r>
      <w:r w:rsidRPr="00A05B2A">
        <w:rPr>
          <w:rFonts w:ascii="Times New Roman" w:eastAsia="Times New Roman" w:hAnsi="Times New Roman" w:cs="Times New Roman"/>
          <w:sz w:val="28"/>
          <w:szCs w:val="28"/>
          <w:lang w:eastAsia="ru-RU"/>
        </w:rPr>
        <w:t xml:space="preserve">, </w:t>
      </w:r>
      <w:r w:rsidRPr="00B33677">
        <w:rPr>
          <w:rFonts w:ascii="Times New Roman" w:eastAsia="Times New Roman" w:hAnsi="Times New Roman" w:cs="Times New Roman"/>
          <w:sz w:val="28"/>
          <w:szCs w:val="28"/>
          <w:lang w:eastAsia="ru-RU"/>
        </w:rPr>
        <w:t xml:space="preserve">кроме гарантий, установленных </w:t>
      </w:r>
      <w:r w:rsidRPr="00A05B2A">
        <w:rPr>
          <w:rFonts w:ascii="Times New Roman" w:eastAsia="Times New Roman" w:hAnsi="Times New Roman" w:cs="Times New Roman"/>
          <w:sz w:val="28"/>
          <w:szCs w:val="28"/>
          <w:lang w:eastAsia="ru-RU"/>
        </w:rPr>
        <w:t>пунктом 1.3.1 настоящего Положения</w:t>
      </w:r>
      <w:r w:rsidRPr="00B33677">
        <w:rPr>
          <w:rFonts w:ascii="Times New Roman" w:eastAsia="Times New Roman" w:hAnsi="Times New Roman" w:cs="Times New Roman"/>
          <w:sz w:val="28"/>
          <w:szCs w:val="28"/>
          <w:lang w:eastAsia="ru-RU"/>
        </w:rPr>
        <w:t>, гарантируются:</w:t>
      </w:r>
    </w:p>
    <w:p w:rsidR="00B33677"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t>1)</w:t>
      </w:r>
      <w:r w:rsidR="00B33677" w:rsidRPr="00B33677">
        <w:rPr>
          <w:rFonts w:ascii="Times New Roman" w:eastAsia="Times New Roman" w:hAnsi="Times New Roman" w:cs="Times New Roman"/>
          <w:sz w:val="28"/>
          <w:szCs w:val="28"/>
          <w:lang w:eastAsia="ru-RU"/>
        </w:rPr>
        <w:t xml:space="preserve"> сохранение мест</w:t>
      </w:r>
      <w:r w:rsidR="00034F9A" w:rsidRPr="00A05B2A">
        <w:rPr>
          <w:rFonts w:ascii="Times New Roman" w:eastAsia="Times New Roman" w:hAnsi="Times New Roman" w:cs="Times New Roman"/>
          <w:sz w:val="28"/>
          <w:szCs w:val="28"/>
          <w:lang w:eastAsia="ru-RU"/>
        </w:rPr>
        <w:t>а работы (должности) на период 2</w:t>
      </w:r>
      <w:r w:rsidR="00B33677" w:rsidRPr="00B33677">
        <w:rPr>
          <w:rFonts w:ascii="Times New Roman" w:eastAsia="Times New Roman" w:hAnsi="Times New Roman" w:cs="Times New Roman"/>
          <w:sz w:val="28"/>
          <w:szCs w:val="28"/>
          <w:lang w:eastAsia="ru-RU"/>
        </w:rPr>
        <w:t xml:space="preserve"> дней в месяц.</w:t>
      </w:r>
    </w:p>
    <w:p w:rsidR="00B33677"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t>2</w:t>
      </w:r>
      <w:r w:rsidR="00B33677" w:rsidRPr="00B33677">
        <w:rPr>
          <w:rFonts w:ascii="Times New Roman" w:eastAsia="Times New Roman" w:hAnsi="Times New Roman" w:cs="Times New Roman"/>
          <w:sz w:val="28"/>
          <w:szCs w:val="28"/>
          <w:lang w:eastAsia="ru-RU"/>
        </w:rPr>
        <w:t>) право на объединение в депутатские группы и другие объединения депутатов;</w:t>
      </w:r>
    </w:p>
    <w:p w:rsidR="00B33677"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t>3</w:t>
      </w:r>
      <w:r w:rsidR="00B33677" w:rsidRPr="00B33677">
        <w:rPr>
          <w:rFonts w:ascii="Times New Roman" w:eastAsia="Times New Roman" w:hAnsi="Times New Roman" w:cs="Times New Roman"/>
          <w:sz w:val="28"/>
          <w:szCs w:val="28"/>
          <w:lang w:eastAsia="ru-RU"/>
        </w:rPr>
        <w:t>) право иметь помощников;</w:t>
      </w:r>
    </w:p>
    <w:p w:rsidR="00B33677" w:rsidRPr="00B33677" w:rsidRDefault="005E2449" w:rsidP="008361F3">
      <w:pPr>
        <w:spacing w:after="0" w:line="240" w:lineRule="auto"/>
        <w:ind w:right="-284" w:firstLine="709"/>
        <w:jc w:val="both"/>
        <w:rPr>
          <w:rFonts w:ascii="Verdana" w:eastAsia="Times New Roman" w:hAnsi="Verdana" w:cs="Times New Roman"/>
          <w:sz w:val="28"/>
          <w:szCs w:val="28"/>
          <w:lang w:eastAsia="ru-RU"/>
        </w:rPr>
      </w:pPr>
      <w:r w:rsidRPr="00A05B2A">
        <w:rPr>
          <w:rFonts w:ascii="Times New Roman" w:eastAsia="Times New Roman" w:hAnsi="Times New Roman" w:cs="Times New Roman"/>
          <w:sz w:val="28"/>
          <w:szCs w:val="28"/>
          <w:lang w:eastAsia="ru-RU"/>
        </w:rPr>
        <w:lastRenderedPageBreak/>
        <w:t>4</w:t>
      </w:r>
      <w:r w:rsidR="00B33677" w:rsidRPr="00B33677">
        <w:rPr>
          <w:rFonts w:ascii="Times New Roman" w:eastAsia="Times New Roman" w:hAnsi="Times New Roman" w:cs="Times New Roman"/>
          <w:sz w:val="28"/>
          <w:szCs w:val="28"/>
          <w:lang w:eastAsia="ru-RU"/>
        </w:rPr>
        <w:t>) право на обращение с депутатским запросом.</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034F9A" w:rsidP="008361F3">
      <w:pPr>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1.4. </w:t>
      </w:r>
      <w:r w:rsidR="00C55054" w:rsidRPr="00C55054">
        <w:rPr>
          <w:rFonts w:ascii="Times New Roman" w:eastAsia="Times New Roman" w:hAnsi="Times New Roman" w:cs="Times New Roman"/>
          <w:b/>
          <w:sz w:val="28"/>
          <w:szCs w:val="28"/>
          <w:lang w:eastAsia="ru-RU"/>
        </w:rPr>
        <w:t>Финансирование реализации гарантий выборного должностного лица местного самоуправления</w:t>
      </w:r>
    </w:p>
    <w:p w:rsidR="00034F9A" w:rsidRPr="00034F9A" w:rsidRDefault="00034F9A" w:rsidP="008361F3">
      <w:pPr>
        <w:spacing w:after="0" w:line="240" w:lineRule="auto"/>
        <w:ind w:right="-284" w:firstLine="709"/>
        <w:jc w:val="both"/>
        <w:rPr>
          <w:rFonts w:ascii="Verdana" w:eastAsia="Times New Roman" w:hAnsi="Verdana" w:cs="Times New Roman"/>
          <w:sz w:val="28"/>
          <w:szCs w:val="28"/>
          <w:lang w:eastAsia="ru-RU"/>
        </w:rPr>
      </w:pPr>
      <w:r w:rsidRPr="00034F9A">
        <w:rPr>
          <w:rFonts w:ascii="Times New Roman" w:eastAsia="Times New Roman" w:hAnsi="Times New Roman" w:cs="Times New Roman"/>
          <w:sz w:val="28"/>
          <w:szCs w:val="28"/>
          <w:lang w:eastAsia="ru-RU"/>
        </w:rPr>
        <w:t xml:space="preserve">Финансирование расходов, связанных с предоставлением гарантий </w:t>
      </w:r>
      <w:r w:rsidR="005B0570">
        <w:rPr>
          <w:rFonts w:ascii="Times New Roman" w:eastAsia="Times New Roman" w:hAnsi="Times New Roman" w:cs="Times New Roman"/>
          <w:sz w:val="28"/>
          <w:szCs w:val="28"/>
          <w:lang w:eastAsia="ru-RU"/>
        </w:rPr>
        <w:t>лицу, замещающему муниципальную должность,</w:t>
      </w:r>
      <w:r w:rsidRPr="00A05B2A">
        <w:rPr>
          <w:rFonts w:ascii="Times New Roman" w:eastAsia="Times New Roman" w:hAnsi="Times New Roman" w:cs="Times New Roman"/>
          <w:sz w:val="28"/>
          <w:szCs w:val="28"/>
          <w:lang w:eastAsia="ru-RU"/>
        </w:rPr>
        <w:t xml:space="preserve"> </w:t>
      </w:r>
      <w:r w:rsidRPr="00034F9A">
        <w:rPr>
          <w:rFonts w:ascii="Times New Roman" w:eastAsia="Times New Roman" w:hAnsi="Times New Roman" w:cs="Times New Roman"/>
          <w:sz w:val="28"/>
          <w:szCs w:val="28"/>
          <w:lang w:eastAsia="ru-RU"/>
        </w:rPr>
        <w:t>осуществляется за счет средств местного бюджета с соблюдением требований бюджетного законодательства.</w:t>
      </w:r>
    </w:p>
    <w:p w:rsidR="00C55054" w:rsidRPr="00C55054" w:rsidRDefault="00C55054" w:rsidP="008361F3">
      <w:pPr>
        <w:spacing w:after="0" w:line="240" w:lineRule="auto"/>
        <w:ind w:right="-284"/>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left="900" w:right="-284"/>
        <w:jc w:val="center"/>
        <w:rPr>
          <w:rFonts w:ascii="Times New Roman" w:eastAsia="Times New Roman" w:hAnsi="Times New Roman" w:cs="Times New Roman"/>
          <w:sz w:val="28"/>
          <w:szCs w:val="28"/>
          <w:lang w:eastAsia="ru-RU"/>
        </w:rPr>
      </w:pPr>
      <w:r w:rsidRPr="00C55054">
        <w:rPr>
          <w:rFonts w:ascii="Times New Roman" w:eastAsia="Times New Roman" w:hAnsi="Times New Roman" w:cs="Times New Roman"/>
          <w:b/>
          <w:sz w:val="28"/>
          <w:szCs w:val="28"/>
          <w:lang w:eastAsia="ru-RU"/>
        </w:rPr>
        <w:t xml:space="preserve">РАЗДЕЛ </w:t>
      </w:r>
      <w:r w:rsidR="00C9606D">
        <w:rPr>
          <w:rFonts w:ascii="Times New Roman" w:eastAsia="Times New Roman" w:hAnsi="Times New Roman" w:cs="Times New Roman"/>
          <w:b/>
          <w:sz w:val="28"/>
          <w:szCs w:val="28"/>
          <w:lang w:val="en-US" w:eastAsia="ru-RU"/>
        </w:rPr>
        <w:t>II</w:t>
      </w:r>
      <w:r w:rsidRPr="00C55054">
        <w:rPr>
          <w:rFonts w:ascii="Times New Roman" w:eastAsia="Times New Roman" w:hAnsi="Times New Roman" w:cs="Times New Roman"/>
          <w:b/>
          <w:sz w:val="28"/>
          <w:szCs w:val="28"/>
          <w:lang w:eastAsia="ru-RU"/>
        </w:rPr>
        <w:t>. ОРГАНИЗАЦИОННО-ТЕХНИЧЕСКИЕ ГА</w:t>
      </w:r>
      <w:r w:rsidR="00C9606D">
        <w:rPr>
          <w:rFonts w:ascii="Times New Roman" w:eastAsia="Times New Roman" w:hAnsi="Times New Roman" w:cs="Times New Roman"/>
          <w:b/>
          <w:sz w:val="28"/>
          <w:szCs w:val="28"/>
          <w:lang w:eastAsia="ru-RU"/>
        </w:rPr>
        <w:t xml:space="preserve">РАНТИИ ОСУЩЕСТВЛЕНИЯ ПОЛНОМОЧИЙ </w:t>
      </w:r>
      <w:r w:rsidR="00841D40">
        <w:rPr>
          <w:rFonts w:ascii="Times New Roman" w:eastAsia="Times New Roman" w:hAnsi="Times New Roman" w:cs="Times New Roman"/>
          <w:b/>
          <w:sz w:val="28"/>
          <w:szCs w:val="28"/>
          <w:lang w:eastAsia="ru-RU"/>
        </w:rPr>
        <w:t xml:space="preserve">ЛИЦА, ЗАМЕЩАЮЩЕГО МУНИЦИПАЛЬНУЮ ДОЛЖНОСТЬ </w:t>
      </w:r>
    </w:p>
    <w:p w:rsidR="00C55054" w:rsidRPr="00C55054" w:rsidRDefault="00C55054" w:rsidP="008361F3">
      <w:pPr>
        <w:spacing w:after="0" w:line="240" w:lineRule="auto"/>
        <w:ind w:left="855" w:right="-284"/>
        <w:jc w:val="center"/>
        <w:rPr>
          <w:rFonts w:ascii="Times New Roman" w:eastAsia="Times New Roman" w:hAnsi="Times New Roman" w:cs="Times New Roman"/>
          <w:b/>
          <w:sz w:val="28"/>
          <w:szCs w:val="28"/>
          <w:lang w:eastAsia="ru-RU"/>
        </w:rPr>
      </w:pPr>
    </w:p>
    <w:p w:rsidR="00C9606D" w:rsidRPr="00C9606D" w:rsidRDefault="00C9606D" w:rsidP="008361F3">
      <w:pPr>
        <w:spacing w:after="0" w:line="240" w:lineRule="auto"/>
        <w:ind w:right="-284" w:firstLine="540"/>
        <w:jc w:val="both"/>
        <w:rPr>
          <w:rFonts w:ascii="Times New Roman" w:eastAsia="Times New Roman" w:hAnsi="Times New Roman" w:cs="Times New Roman"/>
          <w:sz w:val="28"/>
          <w:szCs w:val="28"/>
          <w:lang w:eastAsia="ru-RU"/>
        </w:rPr>
      </w:pPr>
      <w:r w:rsidRPr="00E66576">
        <w:rPr>
          <w:rFonts w:ascii="Times New Roman" w:eastAsia="Times New Roman" w:hAnsi="Times New Roman" w:cs="Times New Roman"/>
          <w:b/>
          <w:bCs/>
          <w:sz w:val="28"/>
          <w:szCs w:val="28"/>
          <w:lang w:eastAsia="ru-RU"/>
        </w:rPr>
        <w:t>2.1</w:t>
      </w:r>
      <w:r w:rsidRPr="00C9606D">
        <w:rPr>
          <w:rFonts w:ascii="Times New Roman" w:eastAsia="Times New Roman" w:hAnsi="Times New Roman" w:cs="Times New Roman"/>
          <w:b/>
          <w:bCs/>
          <w:sz w:val="28"/>
          <w:szCs w:val="28"/>
          <w:lang w:eastAsia="ru-RU"/>
        </w:rPr>
        <w:t>. Служебное удостоверение и нагрудный знак лица, замещающего муниципальную должность</w:t>
      </w:r>
    </w:p>
    <w:p w:rsidR="00C9606D" w:rsidRPr="00C9606D" w:rsidRDefault="00C9606D" w:rsidP="008361F3">
      <w:pPr>
        <w:spacing w:after="0" w:line="240" w:lineRule="auto"/>
        <w:ind w:right="-284" w:firstLine="540"/>
        <w:jc w:val="both"/>
        <w:rPr>
          <w:rFonts w:ascii="Times New Roman" w:eastAsia="Times New Roman" w:hAnsi="Times New Roman" w:cs="Times New Roman"/>
          <w:sz w:val="28"/>
          <w:szCs w:val="28"/>
          <w:lang w:eastAsia="ru-RU"/>
        </w:rPr>
      </w:pPr>
      <w:r w:rsidRPr="00E66576">
        <w:rPr>
          <w:rFonts w:ascii="Times New Roman" w:eastAsia="Times New Roman" w:hAnsi="Times New Roman" w:cs="Times New Roman"/>
          <w:sz w:val="28"/>
          <w:szCs w:val="28"/>
          <w:lang w:eastAsia="ru-RU"/>
        </w:rPr>
        <w:t>2.1.</w:t>
      </w:r>
      <w:r w:rsidRPr="00C9606D">
        <w:rPr>
          <w:rFonts w:ascii="Times New Roman" w:eastAsia="Times New Roman" w:hAnsi="Times New Roman" w:cs="Times New Roman"/>
          <w:sz w:val="28"/>
          <w:szCs w:val="28"/>
          <w:lang w:eastAsia="ru-RU"/>
        </w:rPr>
        <w:t>1. Лицо, замещающее муниципальную должность, имеет служебное удостоверение, подтверждающее его личность и полномочия, и нагрудный знак, используемый им в течение срока его полномочий.</w:t>
      </w:r>
    </w:p>
    <w:p w:rsidR="00C9606D" w:rsidRPr="00C9606D" w:rsidRDefault="00C9606D" w:rsidP="008361F3">
      <w:pPr>
        <w:spacing w:after="0" w:line="240" w:lineRule="auto"/>
        <w:ind w:right="-284" w:firstLine="540"/>
        <w:jc w:val="both"/>
        <w:rPr>
          <w:rFonts w:ascii="Times New Roman" w:eastAsia="Times New Roman" w:hAnsi="Times New Roman" w:cs="Times New Roman"/>
          <w:sz w:val="28"/>
          <w:szCs w:val="28"/>
          <w:lang w:eastAsia="ru-RU"/>
        </w:rPr>
      </w:pPr>
      <w:r w:rsidRPr="00C9606D">
        <w:rPr>
          <w:rFonts w:ascii="Times New Roman" w:eastAsia="Times New Roman" w:hAnsi="Times New Roman" w:cs="Times New Roman"/>
          <w:sz w:val="28"/>
          <w:szCs w:val="28"/>
          <w:lang w:eastAsia="ru-RU"/>
        </w:rPr>
        <w:t>2</w:t>
      </w:r>
      <w:r w:rsidRPr="00E66576">
        <w:rPr>
          <w:rFonts w:ascii="Times New Roman" w:eastAsia="Times New Roman" w:hAnsi="Times New Roman" w:cs="Times New Roman"/>
          <w:sz w:val="28"/>
          <w:szCs w:val="28"/>
          <w:lang w:eastAsia="ru-RU"/>
        </w:rPr>
        <w:t>.1.2</w:t>
      </w:r>
      <w:r w:rsidRPr="00C9606D">
        <w:rPr>
          <w:rFonts w:ascii="Times New Roman" w:eastAsia="Times New Roman" w:hAnsi="Times New Roman" w:cs="Times New Roman"/>
          <w:sz w:val="28"/>
          <w:szCs w:val="28"/>
          <w:lang w:eastAsia="ru-RU"/>
        </w:rPr>
        <w:t xml:space="preserve">. Служебное удостоверение лица, замещающего муниципальную должность, является документом, дающим право беспрепятственно посещать при осуществлении им своих полномочий органы государственной власти Забайкальского края, иные государственные органы Забайкальского края, органы местного самоуправления </w:t>
      </w:r>
      <w:r w:rsidR="00633BEF">
        <w:rPr>
          <w:rFonts w:ascii="Times New Roman" w:eastAsia="Times New Roman" w:hAnsi="Times New Roman" w:cs="Times New Roman"/>
          <w:sz w:val="28"/>
          <w:szCs w:val="28"/>
          <w:lang w:eastAsia="ru-RU"/>
        </w:rPr>
        <w:t>сельского поселения «Капцегайтуй</w:t>
      </w:r>
      <w:r w:rsidRPr="00E66576">
        <w:rPr>
          <w:rFonts w:ascii="Times New Roman" w:eastAsia="Times New Roman" w:hAnsi="Times New Roman" w:cs="Times New Roman"/>
          <w:sz w:val="28"/>
          <w:szCs w:val="28"/>
          <w:lang w:eastAsia="ru-RU"/>
        </w:rPr>
        <w:t>ское»</w:t>
      </w:r>
      <w:r w:rsidRPr="00C9606D">
        <w:rPr>
          <w:rFonts w:ascii="Times New Roman" w:eastAsia="Times New Roman" w:hAnsi="Times New Roman" w:cs="Times New Roman"/>
          <w:sz w:val="28"/>
          <w:szCs w:val="28"/>
          <w:lang w:eastAsia="ru-RU"/>
        </w:rPr>
        <w:t>.</w:t>
      </w:r>
    </w:p>
    <w:p w:rsidR="00C9606D" w:rsidRPr="00C9606D" w:rsidRDefault="00C9606D" w:rsidP="008361F3">
      <w:pPr>
        <w:spacing w:after="0" w:line="240" w:lineRule="auto"/>
        <w:ind w:right="-284" w:firstLine="540"/>
        <w:jc w:val="both"/>
        <w:rPr>
          <w:rFonts w:ascii="Times New Roman" w:eastAsia="Times New Roman" w:hAnsi="Times New Roman" w:cs="Times New Roman"/>
          <w:sz w:val="28"/>
          <w:szCs w:val="28"/>
          <w:lang w:eastAsia="ru-RU"/>
        </w:rPr>
      </w:pPr>
      <w:r w:rsidRPr="00C9606D">
        <w:rPr>
          <w:rFonts w:ascii="Times New Roman" w:eastAsia="Times New Roman" w:hAnsi="Times New Roman" w:cs="Times New Roman"/>
          <w:sz w:val="28"/>
          <w:szCs w:val="28"/>
          <w:lang w:eastAsia="ru-RU"/>
        </w:rPr>
        <w:t xml:space="preserve">3. Положение о служебном удостоверении и о нагрудном знаке лица, замещающего муниципальную должность, их образцы и описания утверждаются </w:t>
      </w:r>
      <w:r w:rsidRPr="00E66576">
        <w:rPr>
          <w:rFonts w:ascii="Times New Roman" w:eastAsia="Times New Roman" w:hAnsi="Times New Roman" w:cs="Times New Roman"/>
          <w:sz w:val="28"/>
          <w:szCs w:val="28"/>
          <w:lang w:eastAsia="ru-RU"/>
        </w:rPr>
        <w:t>решением сов</w:t>
      </w:r>
      <w:r w:rsidR="00633BEF">
        <w:rPr>
          <w:rFonts w:ascii="Times New Roman" w:eastAsia="Times New Roman" w:hAnsi="Times New Roman" w:cs="Times New Roman"/>
          <w:sz w:val="28"/>
          <w:szCs w:val="28"/>
          <w:lang w:eastAsia="ru-RU"/>
        </w:rPr>
        <w:t>ета сельского поселения «Капцегайтуй</w:t>
      </w:r>
      <w:r w:rsidRPr="00E66576">
        <w:rPr>
          <w:rFonts w:ascii="Times New Roman" w:eastAsia="Times New Roman" w:hAnsi="Times New Roman" w:cs="Times New Roman"/>
          <w:sz w:val="28"/>
          <w:szCs w:val="28"/>
          <w:lang w:eastAsia="ru-RU"/>
        </w:rPr>
        <w:t>ское»</w:t>
      </w:r>
      <w:r w:rsidRPr="00C9606D">
        <w:rPr>
          <w:rFonts w:ascii="Times New Roman" w:eastAsia="Times New Roman" w:hAnsi="Times New Roman" w:cs="Times New Roman"/>
          <w:sz w:val="28"/>
          <w:szCs w:val="28"/>
          <w:lang w:eastAsia="ru-RU"/>
        </w:rPr>
        <w:t>.</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6B2D78" w:rsidP="008361F3">
      <w:pPr>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w:t>
      </w:r>
      <w:r w:rsidR="00C55054" w:rsidRPr="00C55054">
        <w:rPr>
          <w:rFonts w:ascii="Times New Roman" w:eastAsia="Times New Roman" w:hAnsi="Times New Roman" w:cs="Times New Roman"/>
          <w:b/>
          <w:sz w:val="28"/>
          <w:szCs w:val="28"/>
          <w:lang w:eastAsia="ru-RU"/>
        </w:rPr>
        <w:t xml:space="preserve">Транспортное обслуживание </w:t>
      </w:r>
      <w:r w:rsidR="00470EFD">
        <w:rPr>
          <w:rFonts w:ascii="Times New Roman" w:eastAsia="Times New Roman" w:hAnsi="Times New Roman" w:cs="Times New Roman"/>
          <w:b/>
          <w:sz w:val="28"/>
          <w:szCs w:val="28"/>
          <w:lang w:eastAsia="ru-RU"/>
        </w:rPr>
        <w:t>лица, замещающего муниципальную должность на постоянной основе,</w:t>
      </w:r>
      <w:r w:rsidR="00C55054" w:rsidRPr="00C55054">
        <w:rPr>
          <w:rFonts w:ascii="Times New Roman" w:eastAsia="Times New Roman" w:hAnsi="Times New Roman" w:cs="Times New Roman"/>
          <w:b/>
          <w:sz w:val="28"/>
          <w:szCs w:val="28"/>
          <w:lang w:eastAsia="ru-RU"/>
        </w:rPr>
        <w:t xml:space="preserve"> и возмещение расходов, связанных со служебными командировками</w:t>
      </w:r>
    </w:p>
    <w:p w:rsidR="00963C86" w:rsidRPr="006613FF" w:rsidRDefault="006B2D78"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2.2.1. Лиц</w:t>
      </w:r>
      <w:r w:rsidR="00E66576" w:rsidRPr="006613FF">
        <w:rPr>
          <w:rFonts w:ascii="Times New Roman" w:eastAsia="Times New Roman" w:hAnsi="Times New Roman" w:cs="Times New Roman"/>
          <w:sz w:val="28"/>
          <w:szCs w:val="28"/>
          <w:lang w:eastAsia="ru-RU"/>
        </w:rPr>
        <w:t>у</w:t>
      </w:r>
      <w:r w:rsidRPr="006613FF">
        <w:rPr>
          <w:rFonts w:ascii="Times New Roman" w:eastAsia="Times New Roman" w:hAnsi="Times New Roman" w:cs="Times New Roman"/>
          <w:sz w:val="28"/>
          <w:szCs w:val="28"/>
          <w:lang w:eastAsia="ru-RU"/>
        </w:rPr>
        <w:t>, замещающ</w:t>
      </w:r>
      <w:r w:rsidR="00E66576" w:rsidRPr="006613FF">
        <w:rPr>
          <w:rFonts w:ascii="Times New Roman" w:eastAsia="Times New Roman" w:hAnsi="Times New Roman" w:cs="Times New Roman"/>
          <w:sz w:val="28"/>
          <w:szCs w:val="28"/>
          <w:lang w:eastAsia="ru-RU"/>
        </w:rPr>
        <w:t>ему</w:t>
      </w:r>
      <w:r w:rsidRPr="006613FF">
        <w:rPr>
          <w:rFonts w:ascii="Times New Roman" w:eastAsia="Times New Roman" w:hAnsi="Times New Roman" w:cs="Times New Roman"/>
          <w:sz w:val="28"/>
          <w:szCs w:val="28"/>
          <w:lang w:eastAsia="ru-RU"/>
        </w:rPr>
        <w:t xml:space="preserve"> муниципальн</w:t>
      </w:r>
      <w:r w:rsidR="00E66576" w:rsidRPr="006613FF">
        <w:rPr>
          <w:rFonts w:ascii="Times New Roman" w:eastAsia="Times New Roman" w:hAnsi="Times New Roman" w:cs="Times New Roman"/>
          <w:sz w:val="28"/>
          <w:szCs w:val="28"/>
          <w:lang w:eastAsia="ru-RU"/>
        </w:rPr>
        <w:t>ую</w:t>
      </w:r>
      <w:r w:rsidRPr="006613FF">
        <w:rPr>
          <w:rFonts w:ascii="Times New Roman" w:eastAsia="Times New Roman" w:hAnsi="Times New Roman" w:cs="Times New Roman"/>
          <w:sz w:val="28"/>
          <w:szCs w:val="28"/>
          <w:lang w:eastAsia="ru-RU"/>
        </w:rPr>
        <w:t xml:space="preserve"> должност</w:t>
      </w:r>
      <w:r w:rsidR="00E66576" w:rsidRPr="006613FF">
        <w:rPr>
          <w:rFonts w:ascii="Times New Roman" w:eastAsia="Times New Roman" w:hAnsi="Times New Roman" w:cs="Times New Roman"/>
          <w:sz w:val="28"/>
          <w:szCs w:val="28"/>
          <w:lang w:eastAsia="ru-RU"/>
        </w:rPr>
        <w:t>ь</w:t>
      </w:r>
      <w:r w:rsidRPr="006613FF">
        <w:rPr>
          <w:rFonts w:ascii="Times New Roman" w:eastAsia="Times New Roman" w:hAnsi="Times New Roman" w:cs="Times New Roman"/>
          <w:sz w:val="28"/>
          <w:szCs w:val="28"/>
          <w:lang w:eastAsia="ru-RU"/>
        </w:rPr>
        <w:t xml:space="preserve"> на постоянной основе, при осуществлении им своих полномочий предоставляется служебный транспорт </w:t>
      </w:r>
      <w:r w:rsidR="008773D3" w:rsidRPr="006613FF">
        <w:rPr>
          <w:rFonts w:ascii="Times New Roman" w:eastAsia="Times New Roman" w:hAnsi="Times New Roman" w:cs="Times New Roman"/>
          <w:sz w:val="28"/>
          <w:szCs w:val="28"/>
          <w:lang w:eastAsia="ru-RU"/>
        </w:rPr>
        <w:t>администра</w:t>
      </w:r>
      <w:r w:rsidR="00633BEF">
        <w:rPr>
          <w:rFonts w:ascii="Times New Roman" w:eastAsia="Times New Roman" w:hAnsi="Times New Roman" w:cs="Times New Roman"/>
          <w:sz w:val="28"/>
          <w:szCs w:val="28"/>
          <w:lang w:eastAsia="ru-RU"/>
        </w:rPr>
        <w:t>ции сельского поселения «Капцегайтуй</w:t>
      </w:r>
      <w:r w:rsidR="008773D3" w:rsidRPr="006613FF">
        <w:rPr>
          <w:rFonts w:ascii="Times New Roman" w:eastAsia="Times New Roman" w:hAnsi="Times New Roman" w:cs="Times New Roman"/>
          <w:sz w:val="28"/>
          <w:szCs w:val="28"/>
          <w:lang w:eastAsia="ru-RU"/>
        </w:rPr>
        <w:t>ское» для проезда к месту исполнения должностных обязанностей</w:t>
      </w:r>
      <w:r w:rsidR="00963C86" w:rsidRPr="006613FF">
        <w:rPr>
          <w:rFonts w:ascii="Times New Roman" w:eastAsia="Times New Roman" w:hAnsi="Times New Roman" w:cs="Times New Roman"/>
          <w:sz w:val="28"/>
          <w:szCs w:val="28"/>
          <w:lang w:eastAsia="ru-RU"/>
        </w:rPr>
        <w:t xml:space="preserve"> либо возмещаются расходы, связанные с использованием личного транспорта в служебных целях. </w:t>
      </w:r>
    </w:p>
    <w:p w:rsidR="008361F3" w:rsidRPr="006613FF" w:rsidRDefault="00E278F8"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Решение о</w:t>
      </w:r>
      <w:r w:rsidR="008361F3" w:rsidRPr="006613FF">
        <w:rPr>
          <w:rFonts w:ascii="Times New Roman" w:eastAsia="Times New Roman" w:hAnsi="Times New Roman" w:cs="Times New Roman"/>
          <w:sz w:val="28"/>
          <w:szCs w:val="28"/>
          <w:lang w:eastAsia="ru-RU"/>
        </w:rPr>
        <w:t xml:space="preserve"> предоставлении транспортного обслуживания принимается гла</w:t>
      </w:r>
      <w:r w:rsidR="00633BEF">
        <w:rPr>
          <w:rFonts w:ascii="Times New Roman" w:eastAsia="Times New Roman" w:hAnsi="Times New Roman" w:cs="Times New Roman"/>
          <w:sz w:val="28"/>
          <w:szCs w:val="28"/>
          <w:lang w:eastAsia="ru-RU"/>
        </w:rPr>
        <w:t>вой сельского поселения «Капцегайтуй</w:t>
      </w:r>
      <w:r w:rsidR="008361F3" w:rsidRPr="006613FF">
        <w:rPr>
          <w:rFonts w:ascii="Times New Roman" w:eastAsia="Times New Roman" w:hAnsi="Times New Roman" w:cs="Times New Roman"/>
          <w:sz w:val="28"/>
          <w:szCs w:val="28"/>
          <w:lang w:eastAsia="ru-RU"/>
        </w:rPr>
        <w:t>ское» либо лицом, его замещающим, и оформляется соответственно распоряжением главы се</w:t>
      </w:r>
      <w:r w:rsidR="00633BEF">
        <w:rPr>
          <w:rFonts w:ascii="Times New Roman" w:eastAsia="Times New Roman" w:hAnsi="Times New Roman" w:cs="Times New Roman"/>
          <w:sz w:val="28"/>
          <w:szCs w:val="28"/>
          <w:lang w:eastAsia="ru-RU"/>
        </w:rPr>
        <w:t>льского поселения «Капцегайтуй</w:t>
      </w:r>
      <w:r w:rsidR="008361F3" w:rsidRPr="006613FF">
        <w:rPr>
          <w:rFonts w:ascii="Times New Roman" w:eastAsia="Times New Roman" w:hAnsi="Times New Roman" w:cs="Times New Roman"/>
          <w:sz w:val="28"/>
          <w:szCs w:val="28"/>
          <w:lang w:eastAsia="ru-RU"/>
        </w:rPr>
        <w:t xml:space="preserve">ское». </w:t>
      </w:r>
    </w:p>
    <w:p w:rsidR="00E278F8" w:rsidRPr="006613FF" w:rsidRDefault="008361F3"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Фактическое использование служебного транспорта заверяется лицом, замещающим муниципальную должность, использовавших служебный транспорт, в путевом листе. </w:t>
      </w:r>
      <w:r w:rsidR="00E278F8" w:rsidRPr="006613FF">
        <w:rPr>
          <w:rFonts w:ascii="Times New Roman" w:eastAsia="Times New Roman" w:hAnsi="Times New Roman" w:cs="Times New Roman"/>
          <w:sz w:val="28"/>
          <w:szCs w:val="28"/>
          <w:lang w:eastAsia="ru-RU"/>
        </w:rPr>
        <w:t xml:space="preserve"> </w:t>
      </w:r>
    </w:p>
    <w:p w:rsidR="00963C86"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Лицу, замещающему муниципальную должность на постоянной основе, возмещаются расходы, связанные с использованием личного транспорта в служебных целях.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lastRenderedPageBreak/>
        <w:t xml:space="preserve">Под личным транспортом понимается легковой автомобиль, принадлежащий лицу, замещающему муниципальную должность, на праве собственности либо находящийся в его владении и пользовании на основании правоустанавливающих документов.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Для возмещения расходов лицо, замещающее муниципальную должность, подает на имя гл</w:t>
      </w:r>
      <w:r w:rsidR="00633BEF">
        <w:rPr>
          <w:rFonts w:ascii="Times New Roman" w:eastAsia="Times New Roman" w:hAnsi="Times New Roman" w:cs="Times New Roman"/>
          <w:sz w:val="28"/>
          <w:szCs w:val="28"/>
          <w:lang w:eastAsia="ru-RU"/>
        </w:rPr>
        <w:t>авы сельского поселения «Капцегайтуй</w:t>
      </w:r>
      <w:r w:rsidRPr="006613FF">
        <w:rPr>
          <w:rFonts w:ascii="Times New Roman" w:eastAsia="Times New Roman" w:hAnsi="Times New Roman" w:cs="Times New Roman"/>
          <w:sz w:val="28"/>
          <w:szCs w:val="28"/>
          <w:lang w:eastAsia="ru-RU"/>
        </w:rPr>
        <w:t xml:space="preserve">ское» заявление о возмещении расходов с указанием должностных обязанностей, для исполнения которых использовался личный транспорт.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К заявлению прилагаются следующие документы: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 копия свидетельства о регистрации транспортного средства,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копия документа, подтверждающего право владения и пользования (</w:t>
      </w:r>
      <w:r w:rsidR="00A41391">
        <w:rPr>
          <w:rFonts w:ascii="Times New Roman" w:eastAsia="Times New Roman" w:hAnsi="Times New Roman" w:cs="Times New Roman"/>
          <w:sz w:val="28"/>
          <w:szCs w:val="28"/>
          <w:lang w:eastAsia="ru-RU"/>
        </w:rPr>
        <w:t xml:space="preserve">в </w:t>
      </w:r>
      <w:r w:rsidRPr="006613FF">
        <w:rPr>
          <w:rFonts w:ascii="Times New Roman" w:eastAsia="Times New Roman" w:hAnsi="Times New Roman" w:cs="Times New Roman"/>
          <w:sz w:val="28"/>
          <w:szCs w:val="28"/>
          <w:lang w:eastAsia="ru-RU"/>
        </w:rPr>
        <w:t xml:space="preserve">случае если личный транспорт не принадлежит лицу, замещающему муниципальную должность, на право собственности),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 копия водительского удостоверения, </w:t>
      </w:r>
    </w:p>
    <w:p w:rsidR="003E63AD" w:rsidRPr="006613FF" w:rsidRDefault="003E63AD"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документы, подтверждающие понесённые расходы на приобретение горюче – смазочных материалов, в соответствии с правилами бухгалтерского учета (счета, квитанции, кас</w:t>
      </w:r>
      <w:r w:rsidR="00791FE2" w:rsidRPr="006613FF">
        <w:rPr>
          <w:rFonts w:ascii="Times New Roman" w:eastAsia="Times New Roman" w:hAnsi="Times New Roman" w:cs="Times New Roman"/>
          <w:sz w:val="28"/>
          <w:szCs w:val="28"/>
          <w:lang w:eastAsia="ru-RU"/>
        </w:rPr>
        <w:t xml:space="preserve">совые чеки). </w:t>
      </w:r>
    </w:p>
    <w:p w:rsidR="00791FE2" w:rsidRPr="006613FF" w:rsidRDefault="00791FE2"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Заявление и приложенные к нему документы представляются ежемесячно, до 5-го числа месяца, следующего за отчетным. </w:t>
      </w:r>
    </w:p>
    <w:p w:rsidR="00791FE2" w:rsidRPr="006613FF" w:rsidRDefault="00791FE2"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Решение о выплате компенсации расходов принимается гла</w:t>
      </w:r>
      <w:r w:rsidR="00633BEF">
        <w:rPr>
          <w:rFonts w:ascii="Times New Roman" w:eastAsia="Times New Roman" w:hAnsi="Times New Roman" w:cs="Times New Roman"/>
          <w:sz w:val="28"/>
          <w:szCs w:val="28"/>
          <w:lang w:eastAsia="ru-RU"/>
        </w:rPr>
        <w:t>вой сельского поселения «Капцегайтуй</w:t>
      </w:r>
      <w:bookmarkStart w:id="1" w:name="_GoBack"/>
      <w:bookmarkEnd w:id="1"/>
      <w:r w:rsidRPr="006613FF">
        <w:rPr>
          <w:rFonts w:ascii="Times New Roman" w:eastAsia="Times New Roman" w:hAnsi="Times New Roman" w:cs="Times New Roman"/>
          <w:sz w:val="28"/>
          <w:szCs w:val="28"/>
          <w:lang w:eastAsia="ru-RU"/>
        </w:rPr>
        <w:t xml:space="preserve">ское» в течении 10 календарных дней со дня получения заявления о возмещении расходов. </w:t>
      </w:r>
    </w:p>
    <w:p w:rsidR="00791FE2" w:rsidRPr="006613FF" w:rsidRDefault="00791FE2"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Максимальный размер компенсации в месяц не должен превышать следующие размеры: </w:t>
      </w:r>
    </w:p>
    <w:p w:rsidR="00791FE2" w:rsidRPr="006613FF" w:rsidRDefault="00791FE2"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 для легковых автомобилей с рабочим объемом двигателя до 2000 куб. сантиментов включительно – 3400 руб., </w:t>
      </w:r>
    </w:p>
    <w:p w:rsidR="00791FE2" w:rsidRPr="00A41391" w:rsidRDefault="00791FE2"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 для легковых автомобилей с рабочим объемом двигателя свыше 2000 куб. сантиментов – 4000 руб. </w:t>
      </w:r>
    </w:p>
    <w:p w:rsidR="006613FF" w:rsidRPr="006613FF" w:rsidRDefault="006613FF"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2.2.2. Лицу, замещающему муниципальную должност</w:t>
      </w:r>
      <w:r w:rsidR="00990EE7">
        <w:rPr>
          <w:rFonts w:ascii="Times New Roman" w:eastAsia="Times New Roman" w:hAnsi="Times New Roman" w:cs="Times New Roman"/>
          <w:sz w:val="28"/>
          <w:szCs w:val="28"/>
          <w:lang w:eastAsia="ru-RU"/>
        </w:rPr>
        <w:t>ь</w:t>
      </w:r>
      <w:r w:rsidRPr="006613FF">
        <w:rPr>
          <w:rFonts w:ascii="Times New Roman" w:eastAsia="Times New Roman" w:hAnsi="Times New Roman" w:cs="Times New Roman"/>
          <w:sz w:val="28"/>
          <w:szCs w:val="28"/>
          <w:lang w:eastAsia="ru-RU"/>
        </w:rPr>
        <w:t xml:space="preserve"> на постоянной основе, производится возмещение расходов, связанных со служебными командировками при осуществлении им своих полномочий.</w:t>
      </w:r>
    </w:p>
    <w:p w:rsidR="00C55054" w:rsidRPr="006613FF" w:rsidRDefault="00C55054"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Подлежат возмещению следующие расходы, связанные со служебной командировкой:</w:t>
      </w:r>
    </w:p>
    <w:p w:rsidR="00C55054" w:rsidRPr="006613FF" w:rsidRDefault="006613FF"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1) </w:t>
      </w:r>
      <w:r w:rsidR="00C55054" w:rsidRPr="006613FF">
        <w:rPr>
          <w:rFonts w:ascii="Times New Roman" w:eastAsia="Times New Roman" w:hAnsi="Times New Roman" w:cs="Times New Roman"/>
          <w:sz w:val="28"/>
          <w:szCs w:val="28"/>
          <w:lang w:eastAsia="ru-RU"/>
        </w:rPr>
        <w:t>проезд к месту командировки и обратно по фактическому расходу;</w:t>
      </w:r>
    </w:p>
    <w:p w:rsidR="00C55054" w:rsidRPr="006613FF" w:rsidRDefault="006613FF"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2) </w:t>
      </w:r>
      <w:r w:rsidR="00C55054" w:rsidRPr="006613FF">
        <w:rPr>
          <w:rFonts w:ascii="Times New Roman" w:eastAsia="Times New Roman" w:hAnsi="Times New Roman" w:cs="Times New Roman"/>
          <w:sz w:val="28"/>
          <w:szCs w:val="28"/>
          <w:lang w:eastAsia="ru-RU"/>
        </w:rPr>
        <w:t>бронирование и проживание в гостинице, а в случае отсутствия в населенном пункте гостиницы за наем жилья по фактическому расходу;</w:t>
      </w:r>
    </w:p>
    <w:p w:rsidR="00C55054" w:rsidRPr="006613FF" w:rsidRDefault="006613FF"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3) </w:t>
      </w:r>
      <w:r w:rsidR="00C55054" w:rsidRPr="006613FF">
        <w:rPr>
          <w:rFonts w:ascii="Times New Roman" w:eastAsia="Times New Roman" w:hAnsi="Times New Roman" w:cs="Times New Roman"/>
          <w:sz w:val="28"/>
          <w:szCs w:val="28"/>
          <w:lang w:eastAsia="ru-RU"/>
        </w:rPr>
        <w:t>пользование телефонной связью по служебной необходимости;</w:t>
      </w:r>
    </w:p>
    <w:p w:rsidR="00C55054" w:rsidRPr="006613FF" w:rsidRDefault="006613FF"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 xml:space="preserve">4) </w:t>
      </w:r>
      <w:r w:rsidR="00C55054" w:rsidRPr="006613FF">
        <w:rPr>
          <w:rFonts w:ascii="Times New Roman" w:eastAsia="Times New Roman" w:hAnsi="Times New Roman" w:cs="Times New Roman"/>
          <w:sz w:val="28"/>
          <w:szCs w:val="28"/>
          <w:lang w:eastAsia="ru-RU"/>
        </w:rPr>
        <w:t>суточные по следующим нормам:</w:t>
      </w:r>
    </w:p>
    <w:p w:rsidR="00C55054" w:rsidRPr="006613FF" w:rsidRDefault="00C55054"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в пределах Забайкальского края – 150 рублей за сутки;</w:t>
      </w:r>
    </w:p>
    <w:p w:rsidR="00C55054" w:rsidRPr="006613FF" w:rsidRDefault="00C55054"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за пределами Забайкальского края (кроме городов Москва и Санкт-Петербург)- 300 рублей за сутки;</w:t>
      </w:r>
    </w:p>
    <w:p w:rsidR="00C55054" w:rsidRPr="006613FF" w:rsidRDefault="00C55054"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t>в городах Москва и Санкт-Петербург – 500 рублей за сутки.</w:t>
      </w:r>
    </w:p>
    <w:p w:rsidR="00C55054" w:rsidRPr="006613FF" w:rsidRDefault="00C55054" w:rsidP="006613FF">
      <w:pPr>
        <w:spacing w:after="0" w:line="240" w:lineRule="auto"/>
        <w:ind w:right="-284" w:firstLine="709"/>
        <w:jc w:val="both"/>
        <w:rPr>
          <w:rFonts w:ascii="Times New Roman" w:eastAsia="Times New Roman" w:hAnsi="Times New Roman" w:cs="Times New Roman"/>
          <w:sz w:val="28"/>
          <w:szCs w:val="28"/>
          <w:lang w:eastAsia="ru-RU"/>
        </w:rPr>
      </w:pPr>
      <w:r w:rsidRPr="006613FF">
        <w:rPr>
          <w:rFonts w:ascii="Times New Roman" w:eastAsia="Times New Roman" w:hAnsi="Times New Roman" w:cs="Times New Roman"/>
          <w:sz w:val="28"/>
          <w:szCs w:val="28"/>
          <w:lang w:eastAsia="ru-RU"/>
        </w:rPr>
        <w:lastRenderedPageBreak/>
        <w:t>Возмещение командировочных расходов производится из бюджета сельского поселения при наличии проездных документов и иных документов, подтверждающих расходы.</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r w:rsidRPr="00C55054">
        <w:rPr>
          <w:rFonts w:ascii="Times New Roman" w:eastAsia="Times New Roman" w:hAnsi="Times New Roman" w:cs="Times New Roman"/>
          <w:b/>
          <w:sz w:val="28"/>
          <w:szCs w:val="28"/>
          <w:lang w:eastAsia="ru-RU"/>
        </w:rPr>
        <w:t xml:space="preserve">РАЗДЕЛ </w:t>
      </w:r>
      <w:r w:rsidR="006613FF">
        <w:rPr>
          <w:rFonts w:ascii="Times New Roman" w:eastAsia="Times New Roman" w:hAnsi="Times New Roman" w:cs="Times New Roman"/>
          <w:b/>
          <w:sz w:val="28"/>
          <w:szCs w:val="28"/>
          <w:lang w:val="en-US" w:eastAsia="ru-RU"/>
        </w:rPr>
        <w:t>III</w:t>
      </w:r>
      <w:r w:rsidRPr="00C55054">
        <w:rPr>
          <w:rFonts w:ascii="Times New Roman" w:eastAsia="Times New Roman" w:hAnsi="Times New Roman" w:cs="Times New Roman"/>
          <w:b/>
          <w:sz w:val="28"/>
          <w:szCs w:val="28"/>
          <w:lang w:eastAsia="ru-RU"/>
        </w:rPr>
        <w:t xml:space="preserve">. СОЦИАЛЬНЫЕ ГАРАНТИИ ОСУЩЕСТВЛЕНИЯ ПОЛНОМОЧИЙ </w:t>
      </w:r>
      <w:r w:rsidR="00470EFD">
        <w:rPr>
          <w:rFonts w:ascii="Times New Roman" w:eastAsia="Times New Roman" w:hAnsi="Times New Roman" w:cs="Times New Roman"/>
          <w:b/>
          <w:sz w:val="28"/>
          <w:szCs w:val="28"/>
          <w:lang w:eastAsia="ru-RU"/>
        </w:rPr>
        <w:t>ЛИЦА, ЗАМЕЩАЮЩЕГО МУНИЦИПАЛЬНУЮ ДОЛЖНОСТЬ НА ПОСТОЯННОЙ ОСНОВЕ</w:t>
      </w: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p>
    <w:p w:rsidR="00C55054" w:rsidRPr="00C55054" w:rsidRDefault="00343E2E" w:rsidP="006613FF">
      <w:pPr>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C55054" w:rsidRPr="00C55054">
        <w:rPr>
          <w:rFonts w:ascii="Times New Roman" w:eastAsia="Times New Roman" w:hAnsi="Times New Roman" w:cs="Times New Roman"/>
          <w:b/>
          <w:sz w:val="28"/>
          <w:szCs w:val="28"/>
          <w:lang w:eastAsia="ru-RU"/>
        </w:rPr>
        <w:t>.1. Гарантии по оплате труда выборного должностного лица местного самоуправления</w:t>
      </w:r>
    </w:p>
    <w:p w:rsidR="00343E2E" w:rsidRPr="00343E2E" w:rsidRDefault="00343E2E" w:rsidP="00343E2E">
      <w:pPr>
        <w:spacing w:after="0" w:line="240" w:lineRule="auto"/>
        <w:ind w:right="-284"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.1.1. Лицу, замещающему муниципальную должность на постоянной основе, за счет средств местного бюджета устанавливается денежное вознаграждение, которое состоит из должностного оклада, надбавок и иных выплат.</w:t>
      </w:r>
    </w:p>
    <w:p w:rsidR="00343E2E" w:rsidRPr="00343E2E" w:rsidRDefault="00343E2E" w:rsidP="00343E2E">
      <w:pPr>
        <w:spacing w:after="0" w:line="240" w:lineRule="auto"/>
        <w:ind w:right="-284" w:firstLine="709"/>
        <w:jc w:val="both"/>
        <w:rPr>
          <w:rFonts w:ascii="Verdana" w:eastAsia="Times New Roman" w:hAnsi="Verdana" w:cs="Times New Roman"/>
          <w:sz w:val="28"/>
          <w:szCs w:val="28"/>
          <w:lang w:eastAsia="ru-RU"/>
        </w:rPr>
      </w:pPr>
      <w:r w:rsidRPr="00343E2E">
        <w:rPr>
          <w:rFonts w:ascii="Times New Roman" w:eastAsia="Times New Roman" w:hAnsi="Times New Roman" w:cs="Times New Roman"/>
          <w:sz w:val="28"/>
          <w:szCs w:val="28"/>
          <w:lang w:eastAsia="ru-RU"/>
        </w:rPr>
        <w:t>На денежное вознаграждение производится начисление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 xml:space="preserve">.1.2. </w:t>
      </w:r>
      <w:r w:rsidR="00C55054" w:rsidRPr="00343E2E">
        <w:rPr>
          <w:rFonts w:ascii="Times New Roman" w:eastAsia="Times New Roman" w:hAnsi="Times New Roman" w:cs="Times New Roman"/>
          <w:sz w:val="28"/>
          <w:szCs w:val="28"/>
          <w:lang w:eastAsia="ru-RU"/>
        </w:rPr>
        <w:t>На установленное денежное вознаграждение производится начисление районного коэффициента и процентной надбавки за работу в местностях с особыми климатическими условиями. Надбавки за работу в местностях с особыми климатическими условиями (районный коэффициент и процентная надбавка за стаж работы в районах Крайнего Севера и приравненных к ним местностях) устанавливаются в размерах, предусмотренных федеральными законами и законами Забайкальского края.</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 xml:space="preserve">.1.3. </w:t>
      </w:r>
      <w:r w:rsidR="00C55054" w:rsidRPr="00343E2E">
        <w:rPr>
          <w:rFonts w:ascii="Times New Roman" w:eastAsia="Times New Roman" w:hAnsi="Times New Roman" w:cs="Times New Roman"/>
          <w:sz w:val="28"/>
          <w:szCs w:val="28"/>
          <w:lang w:eastAsia="ru-RU"/>
        </w:rPr>
        <w:t xml:space="preserve">Ежемесячная оплата труда </w:t>
      </w:r>
      <w:r>
        <w:rPr>
          <w:rFonts w:ascii="Times New Roman" w:eastAsia="Times New Roman" w:hAnsi="Times New Roman" w:cs="Times New Roman"/>
          <w:sz w:val="28"/>
          <w:szCs w:val="28"/>
          <w:lang w:eastAsia="ru-RU"/>
        </w:rPr>
        <w:t>л</w:t>
      </w:r>
      <w:r w:rsidRPr="00343E2E">
        <w:rPr>
          <w:rFonts w:ascii="Times New Roman" w:eastAsia="Times New Roman" w:hAnsi="Times New Roman" w:cs="Times New Roman"/>
          <w:sz w:val="28"/>
          <w:szCs w:val="28"/>
          <w:lang w:eastAsia="ru-RU"/>
        </w:rPr>
        <w:t>ицу, замещающему муниципальную должность на постоянной основе,</w:t>
      </w:r>
      <w:r w:rsidR="001C6801" w:rsidRPr="00343E2E">
        <w:rPr>
          <w:rFonts w:ascii="Times New Roman" w:eastAsia="Times New Roman" w:hAnsi="Times New Roman" w:cs="Times New Roman"/>
          <w:sz w:val="28"/>
          <w:szCs w:val="28"/>
          <w:lang w:eastAsia="ru-RU"/>
        </w:rPr>
        <w:t xml:space="preserve"> </w:t>
      </w:r>
      <w:r w:rsidR="00C55054" w:rsidRPr="00343E2E">
        <w:rPr>
          <w:rFonts w:ascii="Times New Roman" w:eastAsia="Times New Roman" w:hAnsi="Times New Roman" w:cs="Times New Roman"/>
          <w:sz w:val="28"/>
          <w:szCs w:val="28"/>
          <w:lang w:eastAsia="ru-RU"/>
        </w:rPr>
        <w:t>производится со дня вступления его в должность, но не ранее даты увольнения с предыдущего места работы.</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 xml:space="preserve">.1.4. </w:t>
      </w:r>
      <w:r w:rsidR="00C55054" w:rsidRPr="00343E2E">
        <w:rPr>
          <w:rFonts w:ascii="Times New Roman" w:eastAsia="Times New Roman" w:hAnsi="Times New Roman" w:cs="Times New Roman"/>
          <w:sz w:val="28"/>
          <w:szCs w:val="28"/>
          <w:lang w:eastAsia="ru-RU"/>
        </w:rPr>
        <w:t>Увеличение (индексация) денежного вознаграждения производится в порядке, установленном федеральными законами.</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343E2E" w:rsidRDefault="00C55054" w:rsidP="00343E2E">
      <w:pPr>
        <w:pStyle w:val="a5"/>
        <w:numPr>
          <w:ilvl w:val="1"/>
          <w:numId w:val="16"/>
        </w:numPr>
        <w:spacing w:after="0" w:line="240" w:lineRule="auto"/>
        <w:ind w:right="-284"/>
        <w:jc w:val="center"/>
        <w:rPr>
          <w:rFonts w:ascii="Times New Roman" w:eastAsia="Times New Roman" w:hAnsi="Times New Roman" w:cs="Times New Roman"/>
          <w:b/>
          <w:sz w:val="28"/>
          <w:szCs w:val="28"/>
          <w:lang w:eastAsia="ru-RU"/>
        </w:rPr>
      </w:pPr>
      <w:r w:rsidRPr="00343E2E">
        <w:rPr>
          <w:rFonts w:ascii="Times New Roman" w:eastAsia="Times New Roman" w:hAnsi="Times New Roman" w:cs="Times New Roman"/>
          <w:b/>
          <w:sz w:val="28"/>
          <w:szCs w:val="28"/>
          <w:lang w:eastAsia="ru-RU"/>
        </w:rPr>
        <w:t>Гарантии по предоставлению ежегодного оплачиваемого отпуска выборному должностному лицу местного самоуправления</w:t>
      </w:r>
    </w:p>
    <w:p w:rsidR="00343E2E" w:rsidRPr="00343E2E" w:rsidRDefault="00343E2E" w:rsidP="00343E2E">
      <w:pPr>
        <w:spacing w:after="0" w:line="240" w:lineRule="auto"/>
        <w:ind w:right="-284"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343E2E">
        <w:rPr>
          <w:rFonts w:ascii="Times New Roman" w:eastAsia="Times New Roman" w:hAnsi="Times New Roman" w:cs="Times New Roman"/>
          <w:sz w:val="28"/>
          <w:szCs w:val="28"/>
          <w:lang w:eastAsia="ru-RU"/>
        </w:rPr>
        <w:t>Лицу, замещающему муниципальную должность на постоянной основе, предоставляется ежегодный оплачиваемый отпуск в соответствии с федеральным законодательством.</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 xml:space="preserve">.2. </w:t>
      </w:r>
      <w:r w:rsidR="00C55054" w:rsidRPr="00343E2E">
        <w:rPr>
          <w:rFonts w:ascii="Times New Roman" w:eastAsia="Times New Roman" w:hAnsi="Times New Roman" w:cs="Times New Roman"/>
          <w:sz w:val="28"/>
          <w:szCs w:val="28"/>
          <w:lang w:eastAsia="ru-RU"/>
        </w:rPr>
        <w:t xml:space="preserve">Продолжительность основного ежегодного оплачиваемого отпуска составляет 30 календарных дней. </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 xml:space="preserve">.3. </w:t>
      </w:r>
      <w:r w:rsidR="00C55054" w:rsidRPr="00343E2E">
        <w:rPr>
          <w:rFonts w:ascii="Times New Roman" w:eastAsia="Times New Roman" w:hAnsi="Times New Roman" w:cs="Times New Roman"/>
          <w:sz w:val="28"/>
          <w:szCs w:val="28"/>
          <w:lang w:eastAsia="ru-RU"/>
        </w:rPr>
        <w:t>Выборному должностному лицу предоставляются следующие дополнительные оплачиваемые отпуска:</w:t>
      </w:r>
    </w:p>
    <w:p w:rsidR="00C55054" w:rsidRPr="00343E2E" w:rsidRDefault="00C55054" w:rsidP="00343E2E">
      <w:pPr>
        <w:spacing w:after="0" w:line="240" w:lineRule="auto"/>
        <w:ind w:right="-284" w:firstLine="709"/>
        <w:jc w:val="both"/>
        <w:rPr>
          <w:rFonts w:ascii="Times New Roman" w:eastAsia="Times New Roman" w:hAnsi="Times New Roman" w:cs="Times New Roman"/>
          <w:sz w:val="28"/>
          <w:szCs w:val="28"/>
          <w:lang w:eastAsia="ru-RU"/>
        </w:rPr>
      </w:pPr>
      <w:r w:rsidRPr="00343E2E">
        <w:rPr>
          <w:rFonts w:ascii="Times New Roman" w:eastAsia="Times New Roman" w:hAnsi="Times New Roman" w:cs="Times New Roman"/>
          <w:sz w:val="28"/>
          <w:szCs w:val="28"/>
          <w:lang w:eastAsia="ru-RU"/>
        </w:rPr>
        <w:t>- за ненормированный рабочий день – 15 календарных дней;</w:t>
      </w:r>
    </w:p>
    <w:p w:rsidR="00C55054" w:rsidRPr="00343E2E" w:rsidRDefault="00C55054" w:rsidP="00343E2E">
      <w:pPr>
        <w:spacing w:after="0" w:line="240" w:lineRule="auto"/>
        <w:ind w:right="-284" w:firstLine="709"/>
        <w:jc w:val="both"/>
        <w:rPr>
          <w:rFonts w:ascii="Times New Roman" w:eastAsia="Times New Roman" w:hAnsi="Times New Roman" w:cs="Times New Roman"/>
          <w:sz w:val="28"/>
          <w:szCs w:val="28"/>
          <w:lang w:eastAsia="ru-RU"/>
        </w:rPr>
      </w:pPr>
      <w:r w:rsidRPr="00343E2E">
        <w:rPr>
          <w:rFonts w:ascii="Times New Roman" w:eastAsia="Times New Roman" w:hAnsi="Times New Roman" w:cs="Times New Roman"/>
          <w:sz w:val="28"/>
          <w:szCs w:val="28"/>
          <w:lang w:eastAsia="ru-RU"/>
        </w:rPr>
        <w:t>- за работу в Забайкальском крае в соответствии с законодательством Российской Федерации и Забайкальского края – 8 календарных дней.</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 xml:space="preserve">.4. </w:t>
      </w:r>
      <w:r w:rsidR="00C55054" w:rsidRPr="00343E2E">
        <w:rPr>
          <w:rFonts w:ascii="Times New Roman" w:eastAsia="Times New Roman" w:hAnsi="Times New Roman" w:cs="Times New Roman"/>
          <w:sz w:val="28"/>
          <w:szCs w:val="28"/>
          <w:lang w:eastAsia="ru-RU"/>
        </w:rPr>
        <w:t>Ежегодный оплачиваемый отпуск и дополнительные оплачиваемые отпуска суммируются и по желанию выборного должностного лица могут предоставляться по частям, причем продолжительность хотя бы одной из частей отпуска должна быть не менее 14 календарных дней.</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 xml:space="preserve">.5. </w:t>
      </w:r>
      <w:r w:rsidR="00C55054" w:rsidRPr="00343E2E">
        <w:rPr>
          <w:rFonts w:ascii="Times New Roman" w:eastAsia="Times New Roman" w:hAnsi="Times New Roman" w:cs="Times New Roman"/>
          <w:sz w:val="28"/>
          <w:szCs w:val="28"/>
          <w:lang w:eastAsia="ru-RU"/>
        </w:rPr>
        <w:t>Выборному должностному лицу по его письменному заявлению в порядке, установленном федеральными законами, может быть предоставлен отпуск без сохранения оплаты труда.</w:t>
      </w:r>
    </w:p>
    <w:p w:rsidR="00C55054" w:rsidRPr="00343E2E" w:rsidRDefault="00343E2E" w:rsidP="00343E2E">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43E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43E2E">
        <w:rPr>
          <w:rFonts w:ascii="Times New Roman" w:eastAsia="Times New Roman" w:hAnsi="Times New Roman" w:cs="Times New Roman"/>
          <w:sz w:val="28"/>
          <w:szCs w:val="28"/>
          <w:lang w:eastAsia="ru-RU"/>
        </w:rPr>
        <w:t xml:space="preserve">.6. </w:t>
      </w:r>
      <w:r w:rsidR="00C55054" w:rsidRPr="00343E2E">
        <w:rPr>
          <w:rFonts w:ascii="Times New Roman" w:eastAsia="Times New Roman" w:hAnsi="Times New Roman" w:cs="Times New Roman"/>
          <w:sz w:val="28"/>
          <w:szCs w:val="28"/>
          <w:lang w:eastAsia="ru-RU"/>
        </w:rPr>
        <w:t>Выборному должностному лицу один раз в календарный год к ежегодному отпуску выплачивается материальная помощь в размере двух должностных окладов и единовременная выплата в размере одного должностного оклада с районным коэффициентом, установленным федеральными законами и законами Забайкальского края.</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343E2E" w:rsidRDefault="00343E2E" w:rsidP="00343E2E">
      <w:pPr>
        <w:spacing w:after="0" w:line="240" w:lineRule="auto"/>
        <w:ind w:left="426"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 </w:t>
      </w:r>
      <w:r w:rsidR="00C55054" w:rsidRPr="00C55054">
        <w:rPr>
          <w:rFonts w:ascii="Times New Roman" w:eastAsia="Times New Roman" w:hAnsi="Times New Roman" w:cs="Times New Roman"/>
          <w:b/>
          <w:sz w:val="28"/>
          <w:szCs w:val="28"/>
          <w:lang w:eastAsia="ru-RU"/>
        </w:rPr>
        <w:t>Гарантии пенсионного обеспечения выборного должностного лица местного самоуправления и членов его семьи</w:t>
      </w:r>
    </w:p>
    <w:p w:rsidR="00C55054" w:rsidRPr="00470EFD" w:rsidRDefault="00343E2E" w:rsidP="00470EFD">
      <w:pPr>
        <w:spacing w:after="0" w:line="240" w:lineRule="auto"/>
        <w:ind w:right="-284" w:firstLine="540"/>
        <w:jc w:val="both"/>
        <w:rPr>
          <w:rFonts w:ascii="Times New Roman" w:eastAsia="Times New Roman" w:hAnsi="Times New Roman" w:cs="Times New Roman"/>
          <w:sz w:val="28"/>
          <w:szCs w:val="28"/>
          <w:lang w:eastAsia="ru-RU"/>
        </w:rPr>
      </w:pPr>
      <w:r w:rsidRPr="00470EFD">
        <w:rPr>
          <w:rFonts w:ascii="Times New Roman" w:eastAsia="Times New Roman" w:hAnsi="Times New Roman" w:cs="Times New Roman"/>
          <w:sz w:val="28"/>
          <w:szCs w:val="28"/>
          <w:lang w:eastAsia="ru-RU"/>
        </w:rPr>
        <w:t xml:space="preserve">3.3.1. </w:t>
      </w:r>
      <w:r w:rsidR="00841D40" w:rsidRPr="00470EFD">
        <w:rPr>
          <w:rFonts w:ascii="Times New Roman" w:eastAsia="Times New Roman" w:hAnsi="Times New Roman" w:cs="Times New Roman"/>
          <w:sz w:val="28"/>
          <w:szCs w:val="28"/>
          <w:lang w:eastAsia="ru-RU"/>
        </w:rPr>
        <w:t xml:space="preserve">Лицо, замещающее муниципальную должность на постоянной основе, </w:t>
      </w:r>
      <w:r w:rsidR="00C55054" w:rsidRPr="00470EFD">
        <w:rPr>
          <w:rFonts w:ascii="Times New Roman" w:eastAsia="Times New Roman" w:hAnsi="Times New Roman" w:cs="Times New Roman"/>
          <w:sz w:val="28"/>
          <w:szCs w:val="28"/>
          <w:lang w:eastAsia="ru-RU"/>
        </w:rPr>
        <w:t>независимо от времени выхода на трудовую пенсию по старости (инвалидности) и оставлении работы в органах местного самоуправления имеет право на ежемесячную доплату к трудовой пенсии по старости (инвалидности) (далее – ежемесячная доплата) при наличии стажа замещения выборной муниципальной должности более двух лет.</w:t>
      </w:r>
    </w:p>
    <w:p w:rsidR="00C55054" w:rsidRPr="00470EFD" w:rsidRDefault="00343E2E" w:rsidP="00470EFD">
      <w:pPr>
        <w:spacing w:after="0" w:line="240" w:lineRule="auto"/>
        <w:ind w:right="-284" w:firstLine="709"/>
        <w:jc w:val="both"/>
        <w:rPr>
          <w:rFonts w:ascii="Times New Roman" w:eastAsia="Times New Roman" w:hAnsi="Times New Roman" w:cs="Times New Roman"/>
          <w:sz w:val="28"/>
          <w:szCs w:val="28"/>
          <w:lang w:eastAsia="ru-RU"/>
        </w:rPr>
      </w:pPr>
      <w:r w:rsidRPr="00470EFD">
        <w:rPr>
          <w:rFonts w:ascii="Times New Roman" w:eastAsia="Times New Roman" w:hAnsi="Times New Roman" w:cs="Times New Roman"/>
          <w:sz w:val="28"/>
          <w:szCs w:val="28"/>
          <w:lang w:eastAsia="ru-RU"/>
        </w:rPr>
        <w:t xml:space="preserve">3.3.2. </w:t>
      </w:r>
      <w:r w:rsidR="00C55054" w:rsidRPr="00470EFD">
        <w:rPr>
          <w:rFonts w:ascii="Times New Roman" w:eastAsia="Times New Roman" w:hAnsi="Times New Roman" w:cs="Times New Roman"/>
          <w:sz w:val="28"/>
          <w:szCs w:val="28"/>
          <w:lang w:eastAsia="ru-RU"/>
        </w:rPr>
        <w:t>Ежемесячная доплата к трудовой пенсии по старости (инвалидности) – ежемесячная денежная выплата за счет средств бюджета сельского поселения, которая предоставляется гражданину, замещавшему выборную муниципальную должность на постоянной основе, в целях компенсации ему денежного вознаграждения (содержания), утраченного в связи с прекращением им соответствующего вида деятельности.</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470EFD">
        <w:rPr>
          <w:rFonts w:ascii="Times New Roman" w:eastAsia="Times New Roman" w:hAnsi="Times New Roman" w:cs="Times New Roman"/>
          <w:sz w:val="28"/>
          <w:szCs w:val="28"/>
          <w:lang w:eastAsia="ru-RU"/>
        </w:rPr>
        <w:t>Е</w:t>
      </w:r>
      <w:r w:rsidR="00C55054" w:rsidRPr="00C55054">
        <w:rPr>
          <w:rFonts w:ascii="Times New Roman" w:eastAsia="Times New Roman" w:hAnsi="Times New Roman" w:cs="Times New Roman"/>
          <w:sz w:val="28"/>
          <w:szCs w:val="28"/>
          <w:lang w:eastAsia="ru-RU"/>
        </w:rPr>
        <w:t>жемесячная доплата назначается при соблюдении следующих условий:</w:t>
      </w:r>
    </w:p>
    <w:p w:rsidR="00C55054" w:rsidRPr="00C55054" w:rsidRDefault="00841D40"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55054" w:rsidRPr="00C55054">
        <w:rPr>
          <w:rFonts w:ascii="Times New Roman" w:eastAsia="Times New Roman" w:hAnsi="Times New Roman" w:cs="Times New Roman"/>
          <w:sz w:val="28"/>
          <w:szCs w:val="28"/>
          <w:lang w:eastAsia="ru-RU"/>
        </w:rPr>
        <w:t>замещение выборной муниципальной должности на постоянной основе более двух лет;</w:t>
      </w:r>
    </w:p>
    <w:p w:rsidR="00C55054" w:rsidRPr="00C55054" w:rsidRDefault="00841D40"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55054" w:rsidRPr="00C55054">
        <w:rPr>
          <w:rFonts w:ascii="Times New Roman" w:eastAsia="Times New Roman" w:hAnsi="Times New Roman" w:cs="Times New Roman"/>
          <w:sz w:val="28"/>
          <w:szCs w:val="28"/>
          <w:lang w:eastAsia="ru-RU"/>
        </w:rPr>
        <w:t>досрочное прекращение полномочий выборного должностного лица произошло не вследствие отзыва избирателями или вступления в отношении его в законную силу обвинительного приговора суда.</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C55054" w:rsidRPr="00C55054">
        <w:rPr>
          <w:rFonts w:ascii="Times New Roman" w:eastAsia="Times New Roman" w:hAnsi="Times New Roman" w:cs="Times New Roman"/>
          <w:sz w:val="28"/>
          <w:szCs w:val="28"/>
          <w:lang w:eastAsia="ru-RU"/>
        </w:rPr>
        <w:t>Размер ежемесячной доплаты определяется по формуле:</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b/>
          <w:sz w:val="28"/>
          <w:szCs w:val="28"/>
          <w:lang w:eastAsia="ru-RU"/>
        </w:rPr>
        <w:t xml:space="preserve">ЕД = (2,8 х Д х С) – </w:t>
      </w:r>
      <w:proofErr w:type="spellStart"/>
      <w:r w:rsidRPr="00C55054">
        <w:rPr>
          <w:rFonts w:ascii="Times New Roman" w:eastAsia="Times New Roman" w:hAnsi="Times New Roman" w:cs="Times New Roman"/>
          <w:b/>
          <w:sz w:val="28"/>
          <w:szCs w:val="28"/>
          <w:lang w:eastAsia="ru-RU"/>
        </w:rPr>
        <w:t>Сч</w:t>
      </w:r>
      <w:proofErr w:type="spellEnd"/>
      <w:r w:rsidRPr="00C55054">
        <w:rPr>
          <w:rFonts w:ascii="Times New Roman" w:eastAsia="Times New Roman" w:hAnsi="Times New Roman" w:cs="Times New Roman"/>
          <w:sz w:val="28"/>
          <w:szCs w:val="28"/>
          <w:lang w:eastAsia="ru-RU"/>
        </w:rPr>
        <w:t xml:space="preserve">, где </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ЕД – ежемесячная доплата к трудовой пенсии;</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2,8 – коэффициент;</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Д – должностной оклад;</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r w:rsidRPr="00C55054">
        <w:rPr>
          <w:rFonts w:ascii="Times New Roman" w:eastAsia="Times New Roman" w:hAnsi="Times New Roman" w:cs="Times New Roman"/>
          <w:sz w:val="28"/>
          <w:szCs w:val="28"/>
          <w:lang w:eastAsia="ru-RU"/>
        </w:rPr>
        <w:t>С – процент от должностного оклада за время замещения выборной муниципальной должности;</w:t>
      </w:r>
    </w:p>
    <w:p w:rsidR="00C55054" w:rsidRPr="00C55054" w:rsidRDefault="00C55054" w:rsidP="00841D40">
      <w:pPr>
        <w:spacing w:after="0" w:line="240" w:lineRule="auto"/>
        <w:ind w:right="-284" w:firstLine="709"/>
        <w:jc w:val="both"/>
        <w:rPr>
          <w:rFonts w:ascii="Times New Roman" w:eastAsia="Times New Roman" w:hAnsi="Times New Roman" w:cs="Times New Roman"/>
          <w:sz w:val="28"/>
          <w:szCs w:val="28"/>
          <w:lang w:eastAsia="ru-RU"/>
        </w:rPr>
      </w:pPr>
      <w:proofErr w:type="spellStart"/>
      <w:r w:rsidRPr="00C55054">
        <w:rPr>
          <w:rFonts w:ascii="Times New Roman" w:eastAsia="Times New Roman" w:hAnsi="Times New Roman" w:cs="Times New Roman"/>
          <w:sz w:val="28"/>
          <w:szCs w:val="28"/>
          <w:lang w:eastAsia="ru-RU"/>
        </w:rPr>
        <w:t>Сч</w:t>
      </w:r>
      <w:proofErr w:type="spellEnd"/>
      <w:r w:rsidRPr="00C55054">
        <w:rPr>
          <w:rFonts w:ascii="Times New Roman" w:eastAsia="Times New Roman" w:hAnsi="Times New Roman" w:cs="Times New Roman"/>
          <w:sz w:val="28"/>
          <w:szCs w:val="28"/>
          <w:lang w:eastAsia="ru-RU"/>
        </w:rPr>
        <w:t xml:space="preserve"> – страховая часть трудовой пенсии по старости (инвалидности), установленная в соо</w:t>
      </w:r>
      <w:r w:rsidR="00C9606D">
        <w:rPr>
          <w:rFonts w:ascii="Times New Roman" w:eastAsia="Times New Roman" w:hAnsi="Times New Roman" w:cs="Times New Roman"/>
          <w:sz w:val="28"/>
          <w:szCs w:val="28"/>
          <w:lang w:eastAsia="ru-RU"/>
        </w:rPr>
        <w:t>тветствии с Федеральным законом</w:t>
      </w:r>
      <w:r w:rsidRPr="00C55054">
        <w:rPr>
          <w:rFonts w:ascii="Times New Roman" w:eastAsia="Times New Roman" w:hAnsi="Times New Roman" w:cs="Times New Roman"/>
          <w:sz w:val="28"/>
          <w:szCs w:val="28"/>
          <w:lang w:eastAsia="ru-RU"/>
        </w:rPr>
        <w:t xml:space="preserve"> от 17.12.2001 года № 173-ФЗ «О трудовых пенсиях в Российской Федерации».</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3.3.5. </w:t>
      </w:r>
      <w:r w:rsidR="00C55054" w:rsidRPr="00C55054">
        <w:rPr>
          <w:rFonts w:ascii="Times New Roman" w:eastAsia="Times New Roman" w:hAnsi="Times New Roman" w:cs="Times New Roman"/>
          <w:sz w:val="28"/>
          <w:szCs w:val="28"/>
          <w:lang w:eastAsia="ru-RU"/>
        </w:rPr>
        <w:t>Процент от должностного оклада за время замещения выборной муниципальной должности от двух до трех лет составляет 55 процентов, свыше трех лет – 75 процентов.</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00C55054" w:rsidRPr="00C55054">
        <w:rPr>
          <w:rFonts w:ascii="Times New Roman" w:eastAsia="Times New Roman" w:hAnsi="Times New Roman" w:cs="Times New Roman"/>
          <w:sz w:val="28"/>
          <w:szCs w:val="28"/>
          <w:lang w:eastAsia="ru-RU"/>
        </w:rPr>
        <w:t>Размер ежемесячной доплаты увеличивается на районный коэффициент, действующий на соответствующей территории Забайкальского края в соответствии с федеральными законами и законами Забайкальского края. При выезде гражданина, замещавшего выборную муниципальную должность на постоянной основе, за пределы Забайкальского края на новое постоянное место жительства размер ежемесячной доплаты к трудовой пенсии по старости (инвалидности) определяется без учета указанного коэффициента.</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00C55054" w:rsidRPr="00C55054">
        <w:rPr>
          <w:rFonts w:ascii="Times New Roman" w:eastAsia="Times New Roman" w:hAnsi="Times New Roman" w:cs="Times New Roman"/>
          <w:sz w:val="28"/>
          <w:szCs w:val="28"/>
          <w:lang w:eastAsia="ru-RU"/>
        </w:rPr>
        <w:t>Размер ежемесячной доплаты не может быть ниже фиксированного базового размера страховой части трудовой пенсии по старости, установленного Федеральным законом от 17.12.2001 года № 173-ФЗ «О трудовых пенсиях в Российской Федерации» с учетом районного коэффициента, действующего на соответствующей территории Забайкальского края в соответствии с законодательством Российской Федерации и Забайкальского края.</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00C55054" w:rsidRPr="00C55054">
        <w:rPr>
          <w:rFonts w:ascii="Times New Roman" w:eastAsia="Times New Roman" w:hAnsi="Times New Roman" w:cs="Times New Roman"/>
          <w:sz w:val="28"/>
          <w:szCs w:val="28"/>
          <w:lang w:eastAsia="ru-RU"/>
        </w:rPr>
        <w:t>Размер ежемесячной доплаты к трудовой пенсии по старости (инвалидности) исчисляется по выбору лица, обратившегося за ее установлением, исходя из должностного оклада по замещаемой не менее 12 полных месяцев выборной муниципальной должности, предшествовавших дню прекращения его полномочий либо дню достижения возраста, дающего право на трудовую пенсию по старости (инвалидности)</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3.3.9. </w:t>
      </w:r>
      <w:r w:rsidR="00C55054" w:rsidRPr="00C55054">
        <w:rPr>
          <w:rFonts w:ascii="Times New Roman" w:eastAsia="Times New Roman" w:hAnsi="Times New Roman" w:cs="Times New Roman"/>
          <w:sz w:val="28"/>
          <w:szCs w:val="28"/>
          <w:lang w:eastAsia="ru-RU"/>
        </w:rPr>
        <w:t>Ежемесячная доплата назначается с 1-го числа месяца, в котором гражданин обратился за ней, но не ранее чем со дня возникновения права на нее.</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3.3.10. </w:t>
      </w:r>
      <w:r w:rsidR="00C55054" w:rsidRPr="00C55054">
        <w:rPr>
          <w:rFonts w:ascii="Times New Roman" w:eastAsia="Times New Roman" w:hAnsi="Times New Roman" w:cs="Times New Roman"/>
          <w:sz w:val="28"/>
          <w:szCs w:val="28"/>
          <w:lang w:eastAsia="ru-RU"/>
        </w:rPr>
        <w:t>Ежемесячная доплата назначается к трудовой пенсии по старости пожизненно, к пенсии по инвалидности – на срок назначения указанной пенсии.</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3.3.11. </w:t>
      </w:r>
      <w:r w:rsidR="00C55054" w:rsidRPr="00C55054">
        <w:rPr>
          <w:rFonts w:ascii="Times New Roman" w:eastAsia="Times New Roman" w:hAnsi="Times New Roman" w:cs="Times New Roman"/>
          <w:sz w:val="28"/>
          <w:szCs w:val="28"/>
          <w:lang w:eastAsia="ru-RU"/>
        </w:rPr>
        <w:t xml:space="preserve">Ежемесячная доплата не устанавливается лицу, которому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местного бюджетов. Лицу, имеющему право одновременно на различные ежемесячные выплаты к пенсии, назначается и выплачивается вместе с трудовой пенсией по старости (инвалидности) одна из выплат по их выбору.  </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3.3.12. </w:t>
      </w:r>
      <w:r w:rsidR="00C55054" w:rsidRPr="00C55054">
        <w:rPr>
          <w:rFonts w:ascii="Times New Roman" w:eastAsia="Times New Roman" w:hAnsi="Times New Roman" w:cs="Times New Roman"/>
          <w:sz w:val="28"/>
          <w:szCs w:val="28"/>
          <w:lang w:eastAsia="ru-RU"/>
        </w:rPr>
        <w:t>Выплата ежемесячной доплаты к трудовой пенсии приостанавливается лицу в период замещения им должностей в органа</w:t>
      </w:r>
      <w:r w:rsidR="00841D40">
        <w:rPr>
          <w:rFonts w:ascii="Times New Roman" w:eastAsia="Times New Roman" w:hAnsi="Times New Roman" w:cs="Times New Roman"/>
          <w:sz w:val="28"/>
          <w:szCs w:val="28"/>
          <w:lang w:eastAsia="ru-RU"/>
        </w:rPr>
        <w:t xml:space="preserve">х государственной власти, иных </w:t>
      </w:r>
      <w:r w:rsidR="00C55054" w:rsidRPr="00C55054">
        <w:rPr>
          <w:rFonts w:ascii="Times New Roman" w:eastAsia="Times New Roman" w:hAnsi="Times New Roman" w:cs="Times New Roman"/>
          <w:sz w:val="28"/>
          <w:szCs w:val="28"/>
          <w:lang w:eastAsia="ru-RU"/>
        </w:rPr>
        <w:t>государственных органах и органах местного самоуправления</w:t>
      </w:r>
      <w:r w:rsidR="00841D40">
        <w:rPr>
          <w:rFonts w:ascii="Times New Roman" w:eastAsia="Times New Roman" w:hAnsi="Times New Roman" w:cs="Times New Roman"/>
          <w:sz w:val="28"/>
          <w:szCs w:val="28"/>
          <w:lang w:eastAsia="ru-RU"/>
        </w:rPr>
        <w:t>, в государственных учреждениях Забайкальского края и муниципальных учреждениях</w:t>
      </w:r>
      <w:r w:rsidR="00C55054" w:rsidRPr="00C55054">
        <w:rPr>
          <w:rFonts w:ascii="Times New Roman" w:eastAsia="Times New Roman" w:hAnsi="Times New Roman" w:cs="Times New Roman"/>
          <w:sz w:val="28"/>
          <w:szCs w:val="28"/>
          <w:lang w:eastAsia="ru-RU"/>
        </w:rPr>
        <w:t xml:space="preserve"> с 1-го числа месяца, следующего за месяцем назначения на данные должности. Возобновление выплаты ежемесячной доплаты в случае освобождения указанного гражданина от занимаемой должности осуществляется без пересчета стажа на прежних условиях по заявлению лица с 1-го числа месяца, следующего за месяцем освобождения от занимаемой должности.</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3.3.13. </w:t>
      </w:r>
      <w:r w:rsidR="00C55054" w:rsidRPr="00C55054">
        <w:rPr>
          <w:rFonts w:ascii="Times New Roman" w:eastAsia="Times New Roman" w:hAnsi="Times New Roman" w:cs="Times New Roman"/>
          <w:sz w:val="28"/>
          <w:szCs w:val="28"/>
          <w:lang w:eastAsia="ru-RU"/>
        </w:rPr>
        <w:t>Правила обращения за назначением ежемесячной доплаты к трудовой пенсии по старости (инвалидности), правила ее выплаты, приостановления и возобновления устанавливаются нормативным правовым актом Совета сельского поселения.</w:t>
      </w:r>
    </w:p>
    <w:p w:rsidR="00C55054" w:rsidRPr="00C55054" w:rsidRDefault="00343E2E" w:rsidP="00841D40">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3.3.14. </w:t>
      </w:r>
      <w:r w:rsidR="00C55054" w:rsidRPr="00C55054">
        <w:rPr>
          <w:rFonts w:ascii="Times New Roman" w:eastAsia="Times New Roman" w:hAnsi="Times New Roman" w:cs="Times New Roman"/>
          <w:sz w:val="28"/>
          <w:szCs w:val="28"/>
          <w:lang w:eastAsia="ru-RU"/>
        </w:rPr>
        <w:t>В случае гибели (смерти) лица, являвшегося выборным должностным лицом, наступившей в связи с осуществлением им своих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left="900" w:right="-284" w:hanging="900"/>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right="-284"/>
        <w:jc w:val="center"/>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left="855" w:right="-284"/>
        <w:jc w:val="center"/>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left="855" w:right="-284"/>
        <w:jc w:val="center"/>
        <w:rPr>
          <w:rFonts w:ascii="Times New Roman" w:eastAsia="Times New Roman" w:hAnsi="Times New Roman" w:cs="Times New Roman"/>
          <w:b/>
          <w:sz w:val="28"/>
          <w:szCs w:val="28"/>
          <w:lang w:eastAsia="ru-RU"/>
        </w:rPr>
      </w:pPr>
    </w:p>
    <w:p w:rsidR="00C55054" w:rsidRPr="00C55054" w:rsidRDefault="00C55054" w:rsidP="008361F3">
      <w:pPr>
        <w:spacing w:after="0" w:line="240" w:lineRule="auto"/>
        <w:ind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left="855"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left="855" w:right="-284"/>
        <w:jc w:val="both"/>
        <w:rPr>
          <w:rFonts w:ascii="Times New Roman" w:eastAsia="Times New Roman" w:hAnsi="Times New Roman" w:cs="Times New Roman"/>
          <w:sz w:val="28"/>
          <w:szCs w:val="28"/>
          <w:lang w:eastAsia="ru-RU"/>
        </w:rPr>
      </w:pPr>
    </w:p>
    <w:p w:rsidR="00C55054" w:rsidRPr="00C55054" w:rsidRDefault="00C55054" w:rsidP="008361F3">
      <w:pPr>
        <w:spacing w:after="0" w:line="240" w:lineRule="auto"/>
        <w:ind w:left="900" w:right="-284" w:hanging="900"/>
        <w:jc w:val="center"/>
        <w:rPr>
          <w:rFonts w:ascii="Times New Roman" w:eastAsia="Times New Roman" w:hAnsi="Times New Roman" w:cs="Times New Roman"/>
          <w:b/>
          <w:sz w:val="28"/>
          <w:szCs w:val="28"/>
          <w:lang w:eastAsia="ru-RU"/>
        </w:rPr>
      </w:pPr>
    </w:p>
    <w:sectPr w:rsidR="00C55054" w:rsidRPr="00C55054" w:rsidSect="00155437">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1B" w:rsidRDefault="004D2E1B">
      <w:pPr>
        <w:spacing w:after="0" w:line="240" w:lineRule="auto"/>
      </w:pPr>
      <w:r>
        <w:separator/>
      </w:r>
    </w:p>
  </w:endnote>
  <w:endnote w:type="continuationSeparator" w:id="0">
    <w:p w:rsidR="004D2E1B" w:rsidRDefault="004D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1B" w:rsidRDefault="004D2E1B">
      <w:pPr>
        <w:spacing w:after="0" w:line="240" w:lineRule="auto"/>
      </w:pPr>
      <w:r>
        <w:separator/>
      </w:r>
    </w:p>
  </w:footnote>
  <w:footnote w:type="continuationSeparator" w:id="0">
    <w:p w:rsidR="004D2E1B" w:rsidRDefault="004D2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088626"/>
      <w:docPartObj>
        <w:docPartGallery w:val="Page Numbers (Top of Page)"/>
        <w:docPartUnique/>
      </w:docPartObj>
    </w:sdtPr>
    <w:sdtEndPr/>
    <w:sdtContent>
      <w:p w:rsidR="00155437" w:rsidRDefault="007017C4">
        <w:pPr>
          <w:pStyle w:val="a3"/>
          <w:jc w:val="center"/>
        </w:pPr>
        <w:r>
          <w:fldChar w:fldCharType="begin"/>
        </w:r>
        <w:r>
          <w:instrText>PAGE   \* MERGEFORMAT</w:instrText>
        </w:r>
        <w:r>
          <w:fldChar w:fldCharType="separate"/>
        </w:r>
        <w:r w:rsidR="00C83BB0">
          <w:rPr>
            <w:noProof/>
          </w:rPr>
          <w:t>2</w:t>
        </w:r>
        <w:r>
          <w:fldChar w:fldCharType="end"/>
        </w:r>
      </w:p>
    </w:sdtContent>
  </w:sdt>
  <w:p w:rsidR="00155437" w:rsidRDefault="00C83BB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EF5"/>
    <w:multiLevelType w:val="multilevel"/>
    <w:tmpl w:val="F55C5FC8"/>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991C58"/>
    <w:multiLevelType w:val="multilevel"/>
    <w:tmpl w:val="15E66872"/>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463F56"/>
    <w:multiLevelType w:val="hybridMultilevel"/>
    <w:tmpl w:val="8EE09C88"/>
    <w:lvl w:ilvl="0" w:tplc="606A1804">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15:restartNumberingAfterBreak="0">
    <w:nsid w:val="078C4370"/>
    <w:multiLevelType w:val="multilevel"/>
    <w:tmpl w:val="C5386E4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935"/>
        </w:tabs>
        <w:ind w:left="993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E11139"/>
    <w:multiLevelType w:val="multilevel"/>
    <w:tmpl w:val="E03A959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900EC4"/>
    <w:multiLevelType w:val="hybridMultilevel"/>
    <w:tmpl w:val="651E9290"/>
    <w:lvl w:ilvl="0" w:tplc="AB72B580">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6" w15:restartNumberingAfterBreak="0">
    <w:nsid w:val="10C9244F"/>
    <w:multiLevelType w:val="hybridMultilevel"/>
    <w:tmpl w:val="43C8A268"/>
    <w:lvl w:ilvl="0" w:tplc="8C70243A">
      <w:start w:val="1"/>
      <w:numFmt w:val="decimal"/>
      <w:lvlText w:val="%1)"/>
      <w:lvlJc w:val="left"/>
      <w:pPr>
        <w:tabs>
          <w:tab w:val="num" w:pos="1230"/>
        </w:tabs>
        <w:ind w:left="1230" w:hanging="37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15:restartNumberingAfterBreak="0">
    <w:nsid w:val="123F33ED"/>
    <w:multiLevelType w:val="hybridMultilevel"/>
    <w:tmpl w:val="4664DAE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275BE0"/>
    <w:multiLevelType w:val="multilevel"/>
    <w:tmpl w:val="CF0216D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381469"/>
    <w:multiLevelType w:val="multilevel"/>
    <w:tmpl w:val="4D6EC3A6"/>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37223F2A"/>
    <w:multiLevelType w:val="multilevel"/>
    <w:tmpl w:val="85C09A36"/>
    <w:lvl w:ilvl="0">
      <w:start w:val="4"/>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E56484"/>
    <w:multiLevelType w:val="hybridMultilevel"/>
    <w:tmpl w:val="8C3C4D88"/>
    <w:lvl w:ilvl="0" w:tplc="7A3CCFC0">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2" w15:restartNumberingAfterBreak="0">
    <w:nsid w:val="47D57749"/>
    <w:multiLevelType w:val="multilevel"/>
    <w:tmpl w:val="E17296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B230CED"/>
    <w:multiLevelType w:val="hybridMultilevel"/>
    <w:tmpl w:val="CA5E0EAA"/>
    <w:lvl w:ilvl="0" w:tplc="829AF60C">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6B486B65"/>
    <w:multiLevelType w:val="multilevel"/>
    <w:tmpl w:val="7DF82076"/>
    <w:lvl w:ilvl="0">
      <w:start w:val="1"/>
      <w:numFmt w:val="decimal"/>
      <w:lvlText w:val="%1."/>
      <w:lvlJc w:val="left"/>
      <w:pPr>
        <w:tabs>
          <w:tab w:val="num" w:pos="1020"/>
        </w:tabs>
        <w:ind w:left="1020" w:hanging="1020"/>
      </w:pPr>
      <w:rPr>
        <w:rFonts w:hint="default"/>
        <w:sz w:val="32"/>
      </w:rPr>
    </w:lvl>
    <w:lvl w:ilvl="1">
      <w:start w:val="2"/>
      <w:numFmt w:val="decimal"/>
      <w:lvlText w:val="%1.%2."/>
      <w:lvlJc w:val="left"/>
      <w:pPr>
        <w:tabs>
          <w:tab w:val="num" w:pos="3289"/>
        </w:tabs>
        <w:ind w:left="3289" w:hanging="1020"/>
      </w:pPr>
      <w:rPr>
        <w:rFonts w:hint="default"/>
        <w:sz w:val="32"/>
      </w:rPr>
    </w:lvl>
    <w:lvl w:ilvl="2">
      <w:start w:val="1"/>
      <w:numFmt w:val="decimal"/>
      <w:lvlText w:val="%1.%2.%3."/>
      <w:lvlJc w:val="left"/>
      <w:pPr>
        <w:tabs>
          <w:tab w:val="num" w:pos="1020"/>
        </w:tabs>
        <w:ind w:left="1020" w:hanging="1020"/>
      </w:pPr>
      <w:rPr>
        <w:rFonts w:hint="default"/>
        <w:sz w:val="32"/>
      </w:rPr>
    </w:lvl>
    <w:lvl w:ilvl="3">
      <w:start w:val="1"/>
      <w:numFmt w:val="decimal"/>
      <w:lvlText w:val="%1.%2.%3.%4."/>
      <w:lvlJc w:val="left"/>
      <w:pPr>
        <w:tabs>
          <w:tab w:val="num" w:pos="1080"/>
        </w:tabs>
        <w:ind w:left="1080" w:hanging="1080"/>
      </w:pPr>
      <w:rPr>
        <w:rFonts w:hint="default"/>
        <w:sz w:val="32"/>
      </w:rPr>
    </w:lvl>
    <w:lvl w:ilvl="4">
      <w:start w:val="1"/>
      <w:numFmt w:val="decimal"/>
      <w:lvlText w:val="%1.%2.%3.%4.%5."/>
      <w:lvlJc w:val="left"/>
      <w:pPr>
        <w:tabs>
          <w:tab w:val="num" w:pos="1080"/>
        </w:tabs>
        <w:ind w:left="1080" w:hanging="1080"/>
      </w:pPr>
      <w:rPr>
        <w:rFonts w:hint="default"/>
        <w:sz w:val="32"/>
      </w:rPr>
    </w:lvl>
    <w:lvl w:ilvl="5">
      <w:start w:val="1"/>
      <w:numFmt w:val="decimal"/>
      <w:lvlText w:val="%1.%2.%3.%4.%5.%6."/>
      <w:lvlJc w:val="left"/>
      <w:pPr>
        <w:tabs>
          <w:tab w:val="num" w:pos="1440"/>
        </w:tabs>
        <w:ind w:left="1440" w:hanging="1440"/>
      </w:pPr>
      <w:rPr>
        <w:rFonts w:hint="default"/>
        <w:sz w:val="32"/>
      </w:rPr>
    </w:lvl>
    <w:lvl w:ilvl="6">
      <w:start w:val="1"/>
      <w:numFmt w:val="decimal"/>
      <w:lvlText w:val="%1.%2.%3.%4.%5.%6.%7."/>
      <w:lvlJc w:val="left"/>
      <w:pPr>
        <w:tabs>
          <w:tab w:val="num" w:pos="1800"/>
        </w:tabs>
        <w:ind w:left="1800" w:hanging="1800"/>
      </w:pPr>
      <w:rPr>
        <w:rFonts w:hint="default"/>
        <w:sz w:val="32"/>
      </w:rPr>
    </w:lvl>
    <w:lvl w:ilvl="7">
      <w:start w:val="1"/>
      <w:numFmt w:val="decimal"/>
      <w:lvlText w:val="%1.%2.%3.%4.%5.%6.%7.%8."/>
      <w:lvlJc w:val="left"/>
      <w:pPr>
        <w:tabs>
          <w:tab w:val="num" w:pos="1800"/>
        </w:tabs>
        <w:ind w:left="1800" w:hanging="1800"/>
      </w:pPr>
      <w:rPr>
        <w:rFonts w:hint="default"/>
        <w:sz w:val="32"/>
      </w:rPr>
    </w:lvl>
    <w:lvl w:ilvl="8">
      <w:start w:val="1"/>
      <w:numFmt w:val="decimal"/>
      <w:lvlText w:val="%1.%2.%3.%4.%5.%6.%7.%8.%9."/>
      <w:lvlJc w:val="left"/>
      <w:pPr>
        <w:tabs>
          <w:tab w:val="num" w:pos="2160"/>
        </w:tabs>
        <w:ind w:left="2160" w:hanging="2160"/>
      </w:pPr>
      <w:rPr>
        <w:rFonts w:hint="default"/>
        <w:sz w:val="32"/>
      </w:rPr>
    </w:lvl>
  </w:abstractNum>
  <w:abstractNum w:abstractNumId="15" w15:restartNumberingAfterBreak="0">
    <w:nsid w:val="7CB621BC"/>
    <w:multiLevelType w:val="multilevel"/>
    <w:tmpl w:val="AA24C7F2"/>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4"/>
  </w:num>
  <w:num w:numId="3">
    <w:abstractNumId w:val="5"/>
  </w:num>
  <w:num w:numId="4">
    <w:abstractNumId w:val="12"/>
  </w:num>
  <w:num w:numId="5">
    <w:abstractNumId w:val="15"/>
  </w:num>
  <w:num w:numId="6">
    <w:abstractNumId w:val="6"/>
  </w:num>
  <w:num w:numId="7">
    <w:abstractNumId w:val="11"/>
  </w:num>
  <w:num w:numId="8">
    <w:abstractNumId w:val="13"/>
  </w:num>
  <w:num w:numId="9">
    <w:abstractNumId w:val="2"/>
  </w:num>
  <w:num w:numId="10">
    <w:abstractNumId w:val="0"/>
  </w:num>
  <w:num w:numId="11">
    <w:abstractNumId w:val="10"/>
  </w:num>
  <w:num w:numId="12">
    <w:abstractNumId w:val="1"/>
  </w:num>
  <w:num w:numId="13">
    <w:abstractNumId w:val="4"/>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9A"/>
    <w:rsid w:val="00034F9A"/>
    <w:rsid w:val="00081C9A"/>
    <w:rsid w:val="001C6801"/>
    <w:rsid w:val="0021305C"/>
    <w:rsid w:val="00343E2E"/>
    <w:rsid w:val="003E63AD"/>
    <w:rsid w:val="00470EFD"/>
    <w:rsid w:val="004D2E1B"/>
    <w:rsid w:val="004D4262"/>
    <w:rsid w:val="005B0570"/>
    <w:rsid w:val="005E2449"/>
    <w:rsid w:val="00633BEF"/>
    <w:rsid w:val="006613FF"/>
    <w:rsid w:val="006B2D78"/>
    <w:rsid w:val="007017C4"/>
    <w:rsid w:val="00791FE2"/>
    <w:rsid w:val="008361F3"/>
    <w:rsid w:val="00841D40"/>
    <w:rsid w:val="008773D3"/>
    <w:rsid w:val="00963C86"/>
    <w:rsid w:val="00965DF2"/>
    <w:rsid w:val="00990EE7"/>
    <w:rsid w:val="00A05B2A"/>
    <w:rsid w:val="00A41391"/>
    <w:rsid w:val="00B33677"/>
    <w:rsid w:val="00B73230"/>
    <w:rsid w:val="00C51906"/>
    <w:rsid w:val="00C55054"/>
    <w:rsid w:val="00C83BB0"/>
    <w:rsid w:val="00C9606D"/>
    <w:rsid w:val="00CA515E"/>
    <w:rsid w:val="00CE5EDD"/>
    <w:rsid w:val="00E278F8"/>
    <w:rsid w:val="00E66576"/>
    <w:rsid w:val="00F3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C3F4"/>
  <w15:chartTrackingRefBased/>
  <w15:docId w15:val="{F6B24A7B-724A-48FF-933D-DE81C37F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54"/>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C55054"/>
    <w:rPr>
      <w:rFonts w:ascii="Times New Roman" w:eastAsia="Times New Roman" w:hAnsi="Times New Roman" w:cs="Times New Roman"/>
      <w:sz w:val="28"/>
      <w:szCs w:val="28"/>
      <w:lang w:eastAsia="ru-RU"/>
    </w:rPr>
  </w:style>
  <w:style w:type="paragraph" w:styleId="a5">
    <w:name w:val="List Paragraph"/>
    <w:basedOn w:val="a"/>
    <w:uiPriority w:val="34"/>
    <w:qFormat/>
    <w:rsid w:val="00B3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86">
      <w:bodyDiv w:val="1"/>
      <w:marLeft w:val="0"/>
      <w:marRight w:val="0"/>
      <w:marTop w:val="0"/>
      <w:marBottom w:val="0"/>
      <w:divBdr>
        <w:top w:val="none" w:sz="0" w:space="0" w:color="auto"/>
        <w:left w:val="none" w:sz="0" w:space="0" w:color="auto"/>
        <w:bottom w:val="none" w:sz="0" w:space="0" w:color="auto"/>
        <w:right w:val="none" w:sz="0" w:space="0" w:color="auto"/>
      </w:divBdr>
    </w:div>
    <w:div w:id="270207963">
      <w:bodyDiv w:val="1"/>
      <w:marLeft w:val="0"/>
      <w:marRight w:val="0"/>
      <w:marTop w:val="0"/>
      <w:marBottom w:val="0"/>
      <w:divBdr>
        <w:top w:val="none" w:sz="0" w:space="0" w:color="auto"/>
        <w:left w:val="none" w:sz="0" w:space="0" w:color="auto"/>
        <w:bottom w:val="none" w:sz="0" w:space="0" w:color="auto"/>
        <w:right w:val="none" w:sz="0" w:space="0" w:color="auto"/>
      </w:divBdr>
    </w:div>
    <w:div w:id="288895772">
      <w:bodyDiv w:val="1"/>
      <w:marLeft w:val="0"/>
      <w:marRight w:val="0"/>
      <w:marTop w:val="0"/>
      <w:marBottom w:val="0"/>
      <w:divBdr>
        <w:top w:val="none" w:sz="0" w:space="0" w:color="auto"/>
        <w:left w:val="none" w:sz="0" w:space="0" w:color="auto"/>
        <w:bottom w:val="none" w:sz="0" w:space="0" w:color="auto"/>
        <w:right w:val="none" w:sz="0" w:space="0" w:color="auto"/>
      </w:divBdr>
    </w:div>
    <w:div w:id="401610724">
      <w:bodyDiv w:val="1"/>
      <w:marLeft w:val="0"/>
      <w:marRight w:val="0"/>
      <w:marTop w:val="0"/>
      <w:marBottom w:val="0"/>
      <w:divBdr>
        <w:top w:val="none" w:sz="0" w:space="0" w:color="auto"/>
        <w:left w:val="none" w:sz="0" w:space="0" w:color="auto"/>
        <w:bottom w:val="none" w:sz="0" w:space="0" w:color="auto"/>
        <w:right w:val="none" w:sz="0" w:space="0" w:color="auto"/>
      </w:divBdr>
    </w:div>
    <w:div w:id="416905878">
      <w:bodyDiv w:val="1"/>
      <w:marLeft w:val="0"/>
      <w:marRight w:val="0"/>
      <w:marTop w:val="0"/>
      <w:marBottom w:val="0"/>
      <w:divBdr>
        <w:top w:val="none" w:sz="0" w:space="0" w:color="auto"/>
        <w:left w:val="none" w:sz="0" w:space="0" w:color="auto"/>
        <w:bottom w:val="none" w:sz="0" w:space="0" w:color="auto"/>
        <w:right w:val="none" w:sz="0" w:space="0" w:color="auto"/>
      </w:divBdr>
    </w:div>
    <w:div w:id="436949029">
      <w:bodyDiv w:val="1"/>
      <w:marLeft w:val="0"/>
      <w:marRight w:val="0"/>
      <w:marTop w:val="0"/>
      <w:marBottom w:val="0"/>
      <w:divBdr>
        <w:top w:val="none" w:sz="0" w:space="0" w:color="auto"/>
        <w:left w:val="none" w:sz="0" w:space="0" w:color="auto"/>
        <w:bottom w:val="none" w:sz="0" w:space="0" w:color="auto"/>
        <w:right w:val="none" w:sz="0" w:space="0" w:color="auto"/>
      </w:divBdr>
    </w:div>
    <w:div w:id="490021028">
      <w:bodyDiv w:val="1"/>
      <w:marLeft w:val="0"/>
      <w:marRight w:val="0"/>
      <w:marTop w:val="0"/>
      <w:marBottom w:val="0"/>
      <w:divBdr>
        <w:top w:val="none" w:sz="0" w:space="0" w:color="auto"/>
        <w:left w:val="none" w:sz="0" w:space="0" w:color="auto"/>
        <w:bottom w:val="none" w:sz="0" w:space="0" w:color="auto"/>
        <w:right w:val="none" w:sz="0" w:space="0" w:color="auto"/>
      </w:divBdr>
    </w:div>
    <w:div w:id="655884420">
      <w:bodyDiv w:val="1"/>
      <w:marLeft w:val="0"/>
      <w:marRight w:val="0"/>
      <w:marTop w:val="0"/>
      <w:marBottom w:val="0"/>
      <w:divBdr>
        <w:top w:val="none" w:sz="0" w:space="0" w:color="auto"/>
        <w:left w:val="none" w:sz="0" w:space="0" w:color="auto"/>
        <w:bottom w:val="none" w:sz="0" w:space="0" w:color="auto"/>
        <w:right w:val="none" w:sz="0" w:space="0" w:color="auto"/>
      </w:divBdr>
    </w:div>
    <w:div w:id="1354459481">
      <w:bodyDiv w:val="1"/>
      <w:marLeft w:val="0"/>
      <w:marRight w:val="0"/>
      <w:marTop w:val="0"/>
      <w:marBottom w:val="0"/>
      <w:divBdr>
        <w:top w:val="none" w:sz="0" w:space="0" w:color="auto"/>
        <w:left w:val="none" w:sz="0" w:space="0" w:color="auto"/>
        <w:bottom w:val="none" w:sz="0" w:space="0" w:color="auto"/>
        <w:right w:val="none" w:sz="0" w:space="0" w:color="auto"/>
      </w:divBdr>
    </w:div>
    <w:div w:id="1384257287">
      <w:bodyDiv w:val="1"/>
      <w:marLeft w:val="0"/>
      <w:marRight w:val="0"/>
      <w:marTop w:val="0"/>
      <w:marBottom w:val="0"/>
      <w:divBdr>
        <w:top w:val="none" w:sz="0" w:space="0" w:color="auto"/>
        <w:left w:val="none" w:sz="0" w:space="0" w:color="auto"/>
        <w:bottom w:val="none" w:sz="0" w:space="0" w:color="auto"/>
        <w:right w:val="none" w:sz="0" w:space="0" w:color="auto"/>
      </w:divBdr>
    </w:div>
    <w:div w:id="1406489843">
      <w:bodyDiv w:val="1"/>
      <w:marLeft w:val="0"/>
      <w:marRight w:val="0"/>
      <w:marTop w:val="0"/>
      <w:marBottom w:val="0"/>
      <w:divBdr>
        <w:top w:val="none" w:sz="0" w:space="0" w:color="auto"/>
        <w:left w:val="none" w:sz="0" w:space="0" w:color="auto"/>
        <w:bottom w:val="none" w:sz="0" w:space="0" w:color="auto"/>
        <w:right w:val="none" w:sz="0" w:space="0" w:color="auto"/>
      </w:divBdr>
    </w:div>
    <w:div w:id="1426345759">
      <w:bodyDiv w:val="1"/>
      <w:marLeft w:val="0"/>
      <w:marRight w:val="0"/>
      <w:marTop w:val="0"/>
      <w:marBottom w:val="0"/>
      <w:divBdr>
        <w:top w:val="none" w:sz="0" w:space="0" w:color="auto"/>
        <w:left w:val="none" w:sz="0" w:space="0" w:color="auto"/>
        <w:bottom w:val="none" w:sz="0" w:space="0" w:color="auto"/>
        <w:right w:val="none" w:sz="0" w:space="0" w:color="auto"/>
      </w:divBdr>
    </w:div>
    <w:div w:id="1619606246">
      <w:bodyDiv w:val="1"/>
      <w:marLeft w:val="0"/>
      <w:marRight w:val="0"/>
      <w:marTop w:val="0"/>
      <w:marBottom w:val="0"/>
      <w:divBdr>
        <w:top w:val="none" w:sz="0" w:space="0" w:color="auto"/>
        <w:left w:val="none" w:sz="0" w:space="0" w:color="auto"/>
        <w:bottom w:val="none" w:sz="0" w:space="0" w:color="auto"/>
        <w:right w:val="none" w:sz="0" w:space="0" w:color="auto"/>
      </w:divBdr>
    </w:div>
    <w:div w:id="1790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7BAA-DD37-4C4E-A627-811913F7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10</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Пользователь Windows</cp:lastModifiedBy>
  <cp:revision>7</cp:revision>
  <dcterms:created xsi:type="dcterms:W3CDTF">2021-04-15T03:16:00Z</dcterms:created>
  <dcterms:modified xsi:type="dcterms:W3CDTF">2021-04-19T22:11:00Z</dcterms:modified>
</cp:coreProperties>
</file>